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2B" w:rsidRPr="00E4097D" w:rsidRDefault="00B2172B" w:rsidP="00E4097D">
      <w:pPr>
        <w:keepNext/>
        <w:shd w:val="clear" w:color="auto" w:fill="FFFFFF"/>
        <w:spacing w:after="0"/>
        <w:ind w:left="851" w:hanging="851"/>
        <w:jc w:val="center"/>
        <w:outlineLvl w:val="2"/>
        <w:rPr>
          <w:rFonts w:ascii="Cambria" w:eastAsia="Times New Roman" w:hAnsi="Cambria" w:cs="Times New Roman"/>
          <w:b/>
          <w:sz w:val="28"/>
          <w:szCs w:val="28"/>
          <w:u w:val="single"/>
          <w:lang w:eastAsia="pt-BR"/>
        </w:rPr>
      </w:pPr>
      <w:bookmarkStart w:id="0" w:name="_GoBack"/>
      <w:bookmarkEnd w:id="0"/>
      <w:r w:rsidRPr="00E4097D">
        <w:rPr>
          <w:rFonts w:ascii="Cambria" w:eastAsia="Times New Roman" w:hAnsi="Cambria" w:cs="Times New Roman"/>
          <w:b/>
          <w:sz w:val="28"/>
          <w:szCs w:val="28"/>
          <w:u w:val="single"/>
          <w:lang w:eastAsia="pt-BR"/>
        </w:rPr>
        <w:t>CONTRATO</w:t>
      </w:r>
      <w:r>
        <w:rPr>
          <w:rFonts w:ascii="Cambria" w:eastAsia="Times New Roman" w:hAnsi="Cambria" w:cs="Times New Roman"/>
          <w:b/>
          <w:sz w:val="28"/>
          <w:szCs w:val="28"/>
          <w:u w:val="single"/>
          <w:lang w:eastAsia="pt-BR"/>
        </w:rPr>
        <w:t xml:space="preserve"> Nº._</w:t>
      </w:r>
      <w:r w:rsidRPr="00507B74">
        <w:rPr>
          <w:rFonts w:ascii="Cambria" w:eastAsia="Times New Roman" w:hAnsi="Cambria" w:cs="Times New Roman"/>
          <w:b/>
          <w:noProof/>
          <w:sz w:val="28"/>
          <w:szCs w:val="28"/>
          <w:u w:val="single"/>
          <w:lang w:eastAsia="pt-BR"/>
        </w:rPr>
        <w:t>001/2022</w:t>
      </w:r>
    </w:p>
    <w:p w:rsidR="00B2172B" w:rsidRPr="00E4097D" w:rsidRDefault="00B2172B" w:rsidP="00E4097D">
      <w:pPr>
        <w:shd w:val="clear" w:color="auto" w:fill="FFFFFF"/>
        <w:spacing w:after="0"/>
        <w:jc w:val="both"/>
        <w:rPr>
          <w:rFonts w:ascii="Cambria" w:eastAsia="Times New Roman" w:hAnsi="Cambria" w:cs="Times New Roman"/>
          <w:b/>
          <w:bCs/>
          <w:color w:val="0070C0"/>
          <w:sz w:val="23"/>
          <w:szCs w:val="23"/>
          <w:u w:val="words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 xml:space="preserve">PROCESSO LICITATÓRIO Nº </w:t>
      </w:r>
      <w:r w:rsidRPr="00507B74">
        <w:rPr>
          <w:rFonts w:ascii="Cambria" w:eastAsia="Times New Roman" w:hAnsi="Cambria" w:cs="Times New Roman"/>
          <w:b/>
          <w:bCs/>
          <w:noProof/>
          <w:sz w:val="23"/>
          <w:szCs w:val="23"/>
          <w:lang w:eastAsia="pt-BR"/>
        </w:rPr>
        <w:t>100/2021</w:t>
      </w: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ind w:left="851" w:hanging="851"/>
        <w:jc w:val="both"/>
        <w:outlineLvl w:val="4"/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 xml:space="preserve">TOMADA DE PREÇOS Nº </w:t>
      </w:r>
      <w:r w:rsidRPr="00507B74">
        <w:rPr>
          <w:rFonts w:ascii="Cambria" w:eastAsia="Times New Roman" w:hAnsi="Cambria" w:cs="Times New Roman"/>
          <w:b/>
          <w:bCs/>
          <w:noProof/>
          <w:sz w:val="23"/>
          <w:szCs w:val="23"/>
          <w:lang w:eastAsia="pt-BR"/>
        </w:rPr>
        <w:t>008/2021</w:t>
      </w:r>
    </w:p>
    <w:p w:rsidR="00B2172B" w:rsidRPr="00E4097D" w:rsidRDefault="00B2172B" w:rsidP="00E409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B2172B" w:rsidRDefault="00B2172B" w:rsidP="00E4097D">
      <w:pPr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OBJETO: Contratação de empresa especializada para realizar serviços de Construção de Piso em Concreto Armado na E.M.E.I MARIA AL</w:t>
      </w:r>
      <w:r>
        <w:rPr>
          <w:rFonts w:ascii="Cambria" w:eastAsia="Times New Roman" w:hAnsi="Cambria" w:cs="Times New Roman"/>
          <w:b/>
          <w:sz w:val="23"/>
          <w:szCs w:val="23"/>
          <w:lang w:eastAsia="pt-BR"/>
        </w:rPr>
        <w:t>EIXO DE QUEIROZ, atendendo solicitação da Secretaria Municipal de Educação.</w:t>
      </w:r>
    </w:p>
    <w:p w:rsidR="00B2172B" w:rsidRDefault="00B2172B" w:rsidP="00E4097D">
      <w:pPr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Arial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3261"/>
        <w:jc w:val="both"/>
        <w:rPr>
          <w:rFonts w:ascii="Cambria" w:eastAsia="Times New Roman" w:hAnsi="Cambria" w:cs="Arial"/>
          <w:b/>
          <w:i/>
          <w:color w:val="FF0000"/>
          <w:sz w:val="23"/>
          <w:szCs w:val="23"/>
          <w:lang w:eastAsia="pt-BR"/>
        </w:rPr>
      </w:pPr>
      <w:r w:rsidRPr="00E4097D">
        <w:rPr>
          <w:rFonts w:ascii="Cambria" w:eastAsia="Times New Roman" w:hAnsi="Cambria" w:cs="Arial"/>
          <w:b/>
          <w:i/>
          <w:color w:val="FF0000"/>
          <w:sz w:val="23"/>
          <w:szCs w:val="23"/>
          <w:lang w:eastAsia="pt-BR"/>
        </w:rPr>
        <w:t xml:space="preserve">Termo de contrato nº </w:t>
      </w:r>
      <w:r w:rsidRPr="00507B74">
        <w:rPr>
          <w:rFonts w:ascii="Cambria" w:eastAsia="Times New Roman" w:hAnsi="Cambria" w:cs="Arial"/>
          <w:b/>
          <w:i/>
          <w:noProof/>
          <w:color w:val="FF0000"/>
          <w:sz w:val="23"/>
          <w:szCs w:val="23"/>
          <w:lang w:eastAsia="pt-BR"/>
        </w:rPr>
        <w:t>001/2022</w:t>
      </w:r>
      <w:r w:rsidRPr="00E4097D">
        <w:rPr>
          <w:rFonts w:ascii="Cambria" w:eastAsia="Times New Roman" w:hAnsi="Cambria" w:cs="Arial"/>
          <w:b/>
          <w:i/>
          <w:color w:val="FF0000"/>
          <w:sz w:val="23"/>
          <w:szCs w:val="23"/>
          <w:lang w:eastAsia="pt-BR"/>
        </w:rPr>
        <w:t>, que visa a</w:t>
      </w:r>
      <w:r w:rsidRPr="00E4097D">
        <w:rPr>
          <w:rFonts w:ascii="Times New Roman" w:eastAsia="Times New Roman" w:hAnsi="Times New Roman" w:cs="Times New Roman"/>
          <w:b/>
          <w:i/>
          <w:sz w:val="20"/>
          <w:szCs w:val="20"/>
          <w:lang w:eastAsia="pt-BR"/>
        </w:rPr>
        <w:t xml:space="preserve"> </w:t>
      </w:r>
      <w:r w:rsidRPr="00E4097D">
        <w:rPr>
          <w:rFonts w:ascii="Cambria" w:eastAsia="Times New Roman" w:hAnsi="Cambria" w:cs="Arial"/>
          <w:b/>
          <w:i/>
          <w:color w:val="FF0000"/>
          <w:sz w:val="23"/>
          <w:szCs w:val="23"/>
          <w:lang w:eastAsia="pt-BR"/>
        </w:rPr>
        <w:t>Construção de Piso em Concreto Armado na E.M.E.I MARIA ALEIXO DE QUEIROZ, neste município, conforme planilha orçamentária, e cronograma-físico, memorial descritivo e projeto técnico, que fazem partes integrantes deste Edital,</w:t>
      </w:r>
      <w:r w:rsidRPr="00E4097D">
        <w:rPr>
          <w:rFonts w:ascii="Cambria" w:eastAsia="Verdana" w:hAnsi="Cambria" w:cs="Verdana"/>
          <w:b/>
          <w:i/>
          <w:color w:val="FF0000"/>
          <w:w w:val="97"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Arial"/>
          <w:b/>
          <w:i/>
          <w:sz w:val="23"/>
          <w:szCs w:val="23"/>
          <w:lang w:eastAsia="pt-BR"/>
        </w:rPr>
        <w:t>que firma o Município de Barra do Turvo e a empresa</w:t>
      </w:r>
      <w:r>
        <w:rPr>
          <w:rFonts w:ascii="Cambria" w:eastAsia="Times New Roman" w:hAnsi="Cambria" w:cs="Arial"/>
          <w:b/>
          <w:i/>
          <w:sz w:val="23"/>
          <w:szCs w:val="23"/>
          <w:lang w:eastAsia="pt-BR"/>
        </w:rPr>
        <w:t xml:space="preserve"> </w:t>
      </w:r>
      <w:r w:rsidRPr="00507B74">
        <w:rPr>
          <w:rFonts w:ascii="Cambria" w:eastAsia="Times New Roman" w:hAnsi="Cambria" w:cs="Arial"/>
          <w:b/>
          <w:i/>
          <w:noProof/>
          <w:sz w:val="23"/>
          <w:szCs w:val="23"/>
          <w:lang w:eastAsia="pt-BR"/>
        </w:rPr>
        <w:t>OLIVEIRA MATERIAIS DE CONSTRUÇÃO LTDA - ME</w:t>
      </w:r>
      <w:r w:rsidRPr="00E4097D">
        <w:rPr>
          <w:rFonts w:ascii="Cambria" w:eastAsia="Times New Roman" w:hAnsi="Cambria" w:cs="Arial"/>
          <w:b/>
          <w:i/>
          <w:sz w:val="23"/>
          <w:szCs w:val="23"/>
          <w:lang w:eastAsia="pt-BR"/>
        </w:rPr>
        <w:t>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Pr="00932C1E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lang w:eastAsia="pt-BR"/>
        </w:rPr>
      </w:pP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 xml:space="preserve">Aos </w:t>
      </w:r>
      <w:r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>07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 xml:space="preserve"> (</w:t>
      </w:r>
      <w:r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>sete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 xml:space="preserve">) dias do mês de </w:t>
      </w:r>
      <w:r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>Janeiro de 2002</w:t>
      </w:r>
      <w:r w:rsidRPr="00932C1E"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>o</w:t>
      </w:r>
      <w:r w:rsidRPr="00932C1E">
        <w:rPr>
          <w:rFonts w:ascii="Cambria" w:eastAsia="Arial Unicode MS" w:hAnsi="Cambria" w:cs="Arial"/>
          <w:b/>
          <w:bCs/>
          <w:color w:val="000000"/>
          <w:sz w:val="24"/>
          <w:szCs w:val="24"/>
          <w:lang w:eastAsia="pt-BR"/>
        </w:rPr>
        <w:t xml:space="preserve"> MUNICIPIO DE BARRA DO TURVO, </w:t>
      </w:r>
      <w:r w:rsidRPr="00932C1E">
        <w:rPr>
          <w:rFonts w:ascii="Cambria" w:eastAsia="Arial Unicode MS" w:hAnsi="Cambria" w:cs="Arial"/>
          <w:bCs/>
          <w:color w:val="000000"/>
          <w:sz w:val="24"/>
          <w:szCs w:val="24"/>
          <w:lang w:eastAsia="pt-BR"/>
        </w:rPr>
        <w:t xml:space="preserve">Estado de São Paulo, pessoa jurídica de direito público, com sede à </w:t>
      </w:r>
      <w:r w:rsidRPr="00932C1E">
        <w:rPr>
          <w:rFonts w:ascii="Cambria" w:hAnsi="Cambria" w:cs="Arial"/>
          <w:sz w:val="24"/>
          <w:szCs w:val="24"/>
        </w:rPr>
        <w:t>Avenida 21 de março n° 304 – Centro – Fone/fax (015) 3578-9444, CEP: 11.955-000, Estado de São Paulo, devidamente inscrita no MF com o CNPJ sob nº 46.634.317/0001-80, neste ato representado pelo Prefeito Municipal,</w:t>
      </w:r>
      <w:r w:rsidRPr="00932C1E">
        <w:rPr>
          <w:rFonts w:ascii="Cambria" w:hAnsi="Cambria" w:cs="Arial"/>
          <w:b/>
          <w:spacing w:val="-7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o Sr. JEFFERSON LUIZ MARTINS,</w:t>
      </w:r>
      <w:r w:rsidRPr="00932C1E">
        <w:rPr>
          <w:rFonts w:ascii="Cambria" w:hAnsi="Cambria" w:cs="Arial"/>
          <w:b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brasileiro, casado, residente e domiciliado na Rua Padre Caiafá, nº 23, Bairro Centro, Barra</w:t>
      </w:r>
      <w:r w:rsidRPr="00932C1E">
        <w:rPr>
          <w:rFonts w:ascii="Cambria" w:hAnsi="Cambria" w:cs="Arial"/>
          <w:spacing w:val="5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do</w:t>
      </w:r>
      <w:r w:rsidRPr="00932C1E">
        <w:rPr>
          <w:rFonts w:ascii="Cambria" w:hAnsi="Cambria" w:cs="Arial"/>
          <w:spacing w:val="5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Turvo/SP,</w:t>
      </w:r>
      <w:r w:rsidRPr="00932C1E">
        <w:rPr>
          <w:rFonts w:ascii="Cambria" w:hAnsi="Cambria" w:cs="Arial"/>
          <w:spacing w:val="5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portador</w:t>
      </w:r>
      <w:r w:rsidRPr="00932C1E">
        <w:rPr>
          <w:rFonts w:ascii="Cambria" w:hAnsi="Cambria" w:cs="Arial"/>
          <w:spacing w:val="5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do</w:t>
      </w:r>
      <w:r w:rsidRPr="00932C1E">
        <w:rPr>
          <w:rFonts w:ascii="Cambria" w:hAnsi="Cambria" w:cs="Arial"/>
          <w:spacing w:val="7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RG</w:t>
      </w:r>
      <w:r w:rsidRPr="00932C1E">
        <w:rPr>
          <w:rFonts w:ascii="Cambria" w:hAnsi="Cambria" w:cs="Arial"/>
          <w:spacing w:val="5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nº 3.512.319-9 e</w:t>
      </w:r>
      <w:r w:rsidRPr="00932C1E">
        <w:rPr>
          <w:rFonts w:ascii="Cambria" w:hAnsi="Cambria" w:cs="Arial"/>
          <w:spacing w:val="12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>do</w:t>
      </w:r>
      <w:r w:rsidRPr="00932C1E">
        <w:rPr>
          <w:rFonts w:ascii="Cambria" w:hAnsi="Cambria" w:cs="Arial"/>
          <w:spacing w:val="15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 xml:space="preserve">CPF nº 575.551.849-15, </w:t>
      </w:r>
      <w:r w:rsidRPr="00932C1E">
        <w:rPr>
          <w:rFonts w:ascii="Cambria" w:eastAsia="Times New Roman" w:hAnsi="Cambria" w:cs="Arial"/>
          <w:sz w:val="24"/>
          <w:szCs w:val="24"/>
          <w:lang w:eastAsia="pt-BR"/>
        </w:rPr>
        <w:t xml:space="preserve">neste ato </w:t>
      </w:r>
      <w:r w:rsidRPr="00932C1E">
        <w:rPr>
          <w:rFonts w:ascii="Cambria" w:eastAsia="Times New Roman" w:hAnsi="Cambria" w:cs="Arial"/>
          <w:bCs/>
          <w:sz w:val="24"/>
          <w:szCs w:val="24"/>
          <w:lang w:eastAsia="pt-BR"/>
        </w:rPr>
        <w:t xml:space="preserve">denominado </w:t>
      </w:r>
      <w:r w:rsidRPr="00932C1E">
        <w:rPr>
          <w:rFonts w:ascii="Cambria" w:eastAsia="Arial Unicode MS" w:hAnsi="Cambria" w:cs="Arial"/>
          <w:b/>
          <w:bCs/>
          <w:color w:val="000000"/>
          <w:sz w:val="24"/>
          <w:szCs w:val="24"/>
          <w:lang w:eastAsia="pt-BR"/>
        </w:rPr>
        <w:t>CONTRATANTE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932C1E">
        <w:rPr>
          <w:rFonts w:ascii="Cambria" w:eastAsia="Times New Roman" w:hAnsi="Cambria" w:cs="Arial"/>
          <w:bCs/>
          <w:sz w:val="24"/>
          <w:szCs w:val="24"/>
          <w:lang w:eastAsia="pt-BR"/>
        </w:rPr>
        <w:t xml:space="preserve">e de outro lado à empresa </w:t>
      </w:r>
      <w:r w:rsidRPr="00507B74">
        <w:rPr>
          <w:rFonts w:ascii="Cambria" w:hAnsi="Cambria" w:cs="Arial"/>
          <w:b/>
          <w:noProof/>
          <w:color w:val="FF0000"/>
          <w:sz w:val="24"/>
          <w:szCs w:val="24"/>
          <w:highlight w:val="yellow"/>
        </w:rPr>
        <w:t>OLIVEIRA MATERIAIS DE CONSTRUÇÃO LTDA - ME</w:t>
      </w:r>
      <w:r w:rsidRPr="00932C1E">
        <w:rPr>
          <w:rFonts w:ascii="Cambria" w:hAnsi="Cambria" w:cs="Arial"/>
          <w:color w:val="FF0000"/>
          <w:sz w:val="24"/>
          <w:szCs w:val="24"/>
          <w:highlight w:val="yellow"/>
        </w:rPr>
        <w:t>,</w:t>
      </w:r>
      <w:r w:rsidRPr="00932C1E">
        <w:rPr>
          <w:rFonts w:ascii="Cambria" w:hAnsi="Cambria" w:cs="Arial"/>
          <w:color w:val="FF0000"/>
          <w:sz w:val="24"/>
          <w:szCs w:val="24"/>
        </w:rPr>
        <w:t xml:space="preserve"> </w:t>
      </w:r>
      <w:r w:rsidRPr="00932C1E">
        <w:rPr>
          <w:rFonts w:ascii="Cambria" w:hAnsi="Cambria" w:cs="Arial"/>
          <w:sz w:val="24"/>
          <w:szCs w:val="24"/>
        </w:rPr>
        <w:t xml:space="preserve">inscrita no MF com o CNPJ sob nº </w:t>
      </w:r>
      <w:r w:rsidRPr="00507B74">
        <w:rPr>
          <w:rFonts w:ascii="Cambria" w:hAnsi="Cambria" w:cs="Arial"/>
          <w:noProof/>
          <w:sz w:val="24"/>
          <w:szCs w:val="24"/>
        </w:rPr>
        <w:t>30.411.145/0001-46</w:t>
      </w:r>
      <w:r w:rsidRPr="00932C1E">
        <w:rPr>
          <w:rFonts w:ascii="Cambria" w:hAnsi="Cambria" w:cs="Arial"/>
          <w:i/>
          <w:sz w:val="24"/>
          <w:szCs w:val="24"/>
        </w:rPr>
        <w:t xml:space="preserve">, </w:t>
      </w:r>
      <w:r w:rsidRPr="00932C1E">
        <w:rPr>
          <w:rFonts w:ascii="Cambria" w:hAnsi="Cambria" w:cs="Arial"/>
          <w:sz w:val="24"/>
          <w:szCs w:val="24"/>
        </w:rPr>
        <w:t xml:space="preserve">estabelecida à </w:t>
      </w:r>
      <w:r w:rsidRPr="00507B74">
        <w:rPr>
          <w:rFonts w:ascii="Cambria" w:hAnsi="Cambria" w:cs="Arial"/>
          <w:noProof/>
          <w:sz w:val="24"/>
          <w:szCs w:val="24"/>
        </w:rPr>
        <w:t>Rua Rosalio Moraes da Silva, nº 236</w:t>
      </w:r>
      <w:r w:rsidRPr="00932C1E">
        <w:rPr>
          <w:rFonts w:ascii="Cambria" w:hAnsi="Cambria" w:cs="Arial"/>
          <w:sz w:val="24"/>
          <w:szCs w:val="24"/>
        </w:rPr>
        <w:t xml:space="preserve">, </w:t>
      </w:r>
      <w:r w:rsidRPr="00507B74">
        <w:rPr>
          <w:rFonts w:ascii="Cambria" w:hAnsi="Cambria" w:cs="Arial"/>
          <w:noProof/>
          <w:sz w:val="24"/>
          <w:szCs w:val="24"/>
        </w:rPr>
        <w:t>Boa Esperança</w:t>
      </w:r>
      <w:r w:rsidRPr="00932C1E">
        <w:rPr>
          <w:rFonts w:ascii="Cambria" w:hAnsi="Cambria" w:cs="Arial"/>
          <w:sz w:val="24"/>
          <w:szCs w:val="24"/>
        </w:rPr>
        <w:t xml:space="preserve">, </w:t>
      </w:r>
      <w:r w:rsidRPr="00507B74">
        <w:rPr>
          <w:rFonts w:ascii="Cambria" w:hAnsi="Cambria" w:cs="Arial"/>
          <w:noProof/>
          <w:sz w:val="24"/>
          <w:szCs w:val="24"/>
        </w:rPr>
        <w:t>Barra do Turvo</w:t>
      </w:r>
      <w:r w:rsidRPr="00932C1E">
        <w:rPr>
          <w:rFonts w:ascii="Cambria" w:hAnsi="Cambria" w:cs="Arial"/>
          <w:sz w:val="24"/>
          <w:szCs w:val="24"/>
        </w:rPr>
        <w:t xml:space="preserve"> - </w:t>
      </w:r>
      <w:r w:rsidRPr="00507B74">
        <w:rPr>
          <w:rFonts w:ascii="Cambria" w:hAnsi="Cambria" w:cs="Arial"/>
          <w:noProof/>
          <w:sz w:val="24"/>
          <w:szCs w:val="24"/>
        </w:rPr>
        <w:t>SP</w:t>
      </w:r>
      <w:r w:rsidRPr="00932C1E">
        <w:rPr>
          <w:rFonts w:ascii="Cambria" w:hAnsi="Cambria" w:cs="Arial"/>
          <w:sz w:val="24"/>
          <w:szCs w:val="24"/>
        </w:rPr>
        <w:t xml:space="preserve">, neste ato representado pelo Senhor (a) </w:t>
      </w:r>
      <w:r w:rsidRPr="00507B74">
        <w:rPr>
          <w:rFonts w:ascii="Cambria" w:hAnsi="Cambria" w:cs="Arial"/>
          <w:noProof/>
          <w:sz w:val="24"/>
          <w:szCs w:val="24"/>
        </w:rPr>
        <w:t>Janaina da Silva Cardoso</w:t>
      </w:r>
      <w:r w:rsidRPr="00932C1E">
        <w:rPr>
          <w:rFonts w:ascii="Cambria" w:hAnsi="Cambria" w:cs="Arial"/>
          <w:sz w:val="24"/>
          <w:szCs w:val="24"/>
        </w:rPr>
        <w:t xml:space="preserve">, portador (A) do CPF nº </w:t>
      </w:r>
      <w:r w:rsidRPr="00507B74">
        <w:rPr>
          <w:rFonts w:ascii="Cambria" w:hAnsi="Cambria" w:cs="Arial"/>
          <w:noProof/>
          <w:sz w:val="24"/>
          <w:szCs w:val="24"/>
        </w:rPr>
        <w:t>351.092.828-89</w:t>
      </w:r>
      <w:r w:rsidRPr="00932C1E">
        <w:rPr>
          <w:rFonts w:ascii="Cambria" w:hAnsi="Cambria" w:cs="Arial"/>
          <w:sz w:val="24"/>
          <w:szCs w:val="24"/>
        </w:rPr>
        <w:t xml:space="preserve"> e RG: </w:t>
      </w:r>
      <w:r w:rsidRPr="00507B74">
        <w:rPr>
          <w:rFonts w:ascii="Cambria" w:hAnsi="Cambria" w:cs="Arial"/>
          <w:noProof/>
          <w:sz w:val="24"/>
          <w:szCs w:val="24"/>
        </w:rPr>
        <w:t>42.258.272-2</w:t>
      </w:r>
      <w:r w:rsidRPr="00932C1E">
        <w:rPr>
          <w:rFonts w:ascii="Cambria" w:hAnsi="Cambria" w:cs="Arial"/>
          <w:sz w:val="24"/>
          <w:szCs w:val="24"/>
        </w:rPr>
        <w:t xml:space="preserve">; doravante denominada </w:t>
      </w:r>
      <w:r w:rsidRPr="00932C1E">
        <w:rPr>
          <w:rFonts w:ascii="Cambria" w:hAnsi="Cambria" w:cs="Arial"/>
          <w:b/>
          <w:sz w:val="24"/>
          <w:szCs w:val="24"/>
        </w:rPr>
        <w:t xml:space="preserve">CONTRATADA, 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 xml:space="preserve">tendo como respaldo o resultado da </w:t>
      </w:r>
      <w:r w:rsidRPr="00932C1E"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highlight w:val="yellow"/>
          <w:lang w:eastAsia="pt-BR"/>
        </w:rPr>
        <w:t xml:space="preserve">TOMADA DE PREÇO nº. </w:t>
      </w:r>
      <w:r w:rsidRPr="00507B74">
        <w:rPr>
          <w:rFonts w:ascii="Cambria" w:eastAsia="Arial Unicode MS" w:hAnsi="Cambria" w:cs="Arial"/>
          <w:b/>
          <w:bCs/>
          <w:noProof/>
          <w:color w:val="000000"/>
          <w:spacing w:val="-3"/>
          <w:sz w:val="24"/>
          <w:szCs w:val="24"/>
          <w:highlight w:val="yellow"/>
          <w:lang w:eastAsia="pt-BR"/>
        </w:rPr>
        <w:t>008/2021</w:t>
      </w:r>
      <w:r w:rsidRPr="00932C1E"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>a autorização constante do</w:t>
      </w:r>
      <w:r w:rsidRPr="00932C1E"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932C1E">
        <w:rPr>
          <w:rFonts w:ascii="Cambria" w:eastAsia="Arial Unicode MS" w:hAnsi="Cambria" w:cs="Arial"/>
          <w:b/>
          <w:bCs/>
          <w:color w:val="FF0000"/>
          <w:spacing w:val="-3"/>
          <w:sz w:val="24"/>
          <w:szCs w:val="24"/>
          <w:highlight w:val="yellow"/>
          <w:lang w:eastAsia="pt-BR"/>
        </w:rPr>
        <w:t xml:space="preserve">Processo nº. </w:t>
      </w:r>
      <w:r w:rsidRPr="00507B74">
        <w:rPr>
          <w:rFonts w:ascii="Cambria" w:eastAsia="Arial Unicode MS" w:hAnsi="Cambria" w:cs="Arial"/>
          <w:b/>
          <w:bCs/>
          <w:noProof/>
          <w:color w:val="FF0000"/>
          <w:spacing w:val="-3"/>
          <w:sz w:val="24"/>
          <w:szCs w:val="24"/>
          <w:highlight w:val="yellow"/>
          <w:lang w:eastAsia="pt-BR"/>
        </w:rPr>
        <w:t>100/2021</w:t>
      </w:r>
      <w:r w:rsidRPr="00932C1E"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932C1E">
        <w:rPr>
          <w:rFonts w:ascii="Cambria" w:eastAsia="Arial Unicode MS" w:hAnsi="Cambria" w:cs="Arial"/>
          <w:bCs/>
          <w:color w:val="000000"/>
          <w:spacing w:val="-3"/>
          <w:sz w:val="24"/>
          <w:szCs w:val="24"/>
          <w:lang w:eastAsia="pt-BR"/>
        </w:rPr>
        <w:t>e a proposta apresentada pela empresa firma o presente contrato, mediante as cláusulas seguintes</w:t>
      </w:r>
      <w:r w:rsidRPr="00932C1E">
        <w:rPr>
          <w:rFonts w:ascii="Cambria" w:eastAsia="Arial Unicode MS" w:hAnsi="Cambria" w:cs="Arial"/>
          <w:b/>
          <w:bCs/>
          <w:color w:val="000000"/>
          <w:spacing w:val="-3"/>
          <w:sz w:val="24"/>
          <w:szCs w:val="24"/>
          <w:lang w:eastAsia="pt-BR"/>
        </w:rPr>
        <w:t>: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1"/>
        <w:rPr>
          <w:rFonts w:ascii="Cambria" w:eastAsia="Times New Roman" w:hAnsi="Cambria" w:cs="Times New Roman"/>
          <w:b/>
          <w:bCs/>
          <w:color w:val="FF0000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PRIMEIRA – DO OBJETO: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 xml:space="preserve">- </w:t>
      </w: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lang w:eastAsia="pt-BR"/>
        </w:rPr>
        <w:t>Contratação de empresa especializada para realizar serviços de Construção de Piso em Concreto Armado na E.M.E.I MARIA ALEIXO DE QUEIROZ, neste município, conforme planilha orçamentária, e cronograma-físico, memorial descritivo e projeto técnico, que fazem partes integrantes deste Edital.</w:t>
      </w:r>
    </w:p>
    <w:p w:rsidR="00B2172B" w:rsidRPr="00E4097D" w:rsidRDefault="00B2172B" w:rsidP="00E4097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SEGUNDA – DO LOCAL E PRAZO DA EXECUÇÃO DOS SERVIÇOS</w:t>
      </w:r>
    </w:p>
    <w:p w:rsidR="00B2172B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FF0000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  <w:t xml:space="preserve">Os serviços contratados deverão ser executados no prazo de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highlight w:val="green"/>
          <w:lang w:eastAsia="pt-BR"/>
        </w:rPr>
        <w:t xml:space="preserve">60 dias á </w:t>
      </w: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highlight w:val="green"/>
          <w:lang w:eastAsia="pt-BR"/>
        </w:rPr>
        <w:t>CONTAR DA DATA DA ASSINATURA DAS AUTORIZAÇÃO PARA INÍCIO DOS SERVIÇOS</w:t>
      </w:r>
      <w:r w:rsidRPr="00E4097D">
        <w:rPr>
          <w:rFonts w:ascii="Cambria" w:eastAsia="Times New Roman" w:hAnsi="Cambria" w:cs="Times New Roman"/>
          <w:bCs/>
          <w:color w:val="FF0000"/>
          <w:sz w:val="23"/>
          <w:szCs w:val="23"/>
          <w:lang w:eastAsia="pt-BR"/>
        </w:rPr>
        <w:t xml:space="preserve">, </w:t>
      </w:r>
      <w:r w:rsidRPr="00E4097D">
        <w:rPr>
          <w:rFonts w:ascii="Cambria" w:eastAsia="Times New Roman" w:hAnsi="Cambria" w:cs="Times New Roman"/>
          <w:color w:val="FF0000"/>
          <w:sz w:val="23"/>
          <w:szCs w:val="23"/>
          <w:lang w:eastAsia="pt-BR"/>
        </w:rPr>
        <w:t>podendo ser prorrogado, nos termos do Artigo 57, §1º, incisos I a VI da Lei Federal nº 8666/93 e demais atualizações, desde que devidamente justificado e analisado a conveniência da renovação pela CONTRATANTE.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FF0000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TERCEIRA – DO VALOR DO CONTRATO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lastRenderedPageBreak/>
        <w:t xml:space="preserve">O valor do presente contrato constitui a importância global de </w:t>
      </w:r>
      <w:r w:rsidRPr="00507B74">
        <w:rPr>
          <w:rFonts w:ascii="Cambria" w:eastAsia="Times New Roman" w:hAnsi="Cambria" w:cs="Times New Roman"/>
          <w:b/>
          <w:bCs/>
          <w:noProof/>
          <w:color w:val="FF0000"/>
          <w:sz w:val="23"/>
          <w:szCs w:val="23"/>
          <w:lang w:eastAsia="pt-BR"/>
        </w:rPr>
        <w:t>R$ 131.028,92 (cento e trinta e um mil e vinte e oito reais e noventa e dois centavos)</w:t>
      </w: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lang w:eastAsia="pt-BR"/>
        </w:rPr>
        <w:t>,</w:t>
      </w: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 xml:space="preserve"> fixo e irreajustável.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fica obrigada a aceitar, nas mesmas condições contratuais, os acréscimos ou supressões do objeto até 25% (vinte e cinco por cento) do valor inicial atualizado do contrato, por acordo entre as contratantes.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Parágrafo Único –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O preço referido no caput, além da mão-de-obra, materiais e todos os equipamentos necessários à execução da obra, bem como todas as despesas com transportes, seguros, equipamentos de segurança, impostos e/ou taxas e com outras pertinentes correrão por conta da </w:t>
      </w: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CONTRATADA,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que responderá pela realização das mesmas independentemente da manifestação do preposto da </w:t>
      </w: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CONTRATANTE,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sendo condição obrigatória para a realização dos respectivos pagamentos.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ind w:left="851" w:hanging="851"/>
        <w:jc w:val="both"/>
        <w:outlineLvl w:val="2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QUARTA  - DAS CONDIÇÕES DE PAGAMENTO</w:t>
      </w:r>
    </w:p>
    <w:p w:rsidR="00B2172B" w:rsidRPr="00E4097D" w:rsidRDefault="00B2172B" w:rsidP="00E4097D">
      <w:pPr>
        <w:shd w:val="clear" w:color="auto" w:fill="FFFFFF"/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Prazo de início do Serviço:</w:t>
      </w:r>
      <w:r w:rsidRPr="00E4097D">
        <w:rPr>
          <w:rFonts w:ascii="Cambria" w:eastAsia="Times New Roman" w:hAnsi="Cambria" w:cs="Times New Roman"/>
          <w:bCs/>
          <w:color w:val="FF0000"/>
          <w:sz w:val="23"/>
          <w:szCs w:val="23"/>
          <w:u w:val="single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u w:val="single"/>
          <w:lang w:eastAsia="pt-BR"/>
        </w:rPr>
        <w:t>A CONTRATADA SÓ INICIARÁ OS SERVIÇOS APÓS A EMISSÃO DA ORDEM DE INÍCIO EXPEDIDA PELA SECRETARIA DE OBRAS E SERVIÇOS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.</w:t>
      </w:r>
    </w:p>
    <w:p w:rsidR="00B2172B" w:rsidRPr="00E4097D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tabs>
          <w:tab w:val="left" w:pos="0"/>
        </w:tabs>
        <w:spacing w:after="0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  <w:t xml:space="preserve">O Pagamento se dará em até 30 (trinta) dias após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emissão da Nota Fiscal / Fatura, acompanhada de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  <w:t>medição e relatório fotográfico dos serviços executados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, devidamente atestados pela Contratante.</w:t>
      </w:r>
    </w:p>
    <w:p w:rsidR="00B2172B" w:rsidRPr="00E4097D" w:rsidRDefault="00B2172B" w:rsidP="00E4097D">
      <w:pPr>
        <w:shd w:val="clear" w:color="auto" w:fill="FFFFFF"/>
        <w:tabs>
          <w:tab w:val="left" w:pos="0"/>
        </w:tabs>
        <w:spacing w:after="0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QUINTA – DO RECURSO FINANCEIRO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O recurso financeiro para atendimento ao objeto do presente exercício, será atendido pela dotação codificada sob nº:</w:t>
      </w:r>
    </w:p>
    <w:p w:rsidR="00B2172B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Default="00B2172B" w:rsidP="00932C1E">
      <w:pPr>
        <w:spacing w:after="0"/>
        <w:ind w:right="567"/>
        <w:rPr>
          <w:rFonts w:ascii="Calibri" w:hAnsi="Calibri" w:cs="Calibri"/>
          <w:b/>
          <w:sz w:val="24"/>
          <w:szCs w:val="24"/>
        </w:rPr>
      </w:pPr>
      <w:r w:rsidRPr="001B19F6">
        <w:rPr>
          <w:rFonts w:ascii="Calibri" w:hAnsi="Calibri" w:cs="Calibri"/>
          <w:sz w:val="24"/>
          <w:szCs w:val="24"/>
        </w:rPr>
        <w:t xml:space="preserve">Código da Ficha: </w:t>
      </w:r>
      <w:r>
        <w:rPr>
          <w:rFonts w:ascii="Calibri" w:hAnsi="Calibri" w:cs="Calibri"/>
          <w:b/>
          <w:sz w:val="24"/>
          <w:szCs w:val="24"/>
        </w:rPr>
        <w:t>98</w:t>
      </w:r>
    </w:p>
    <w:p w:rsidR="00B2172B" w:rsidRPr="001B19F6" w:rsidRDefault="00B2172B" w:rsidP="00932C1E">
      <w:pPr>
        <w:spacing w:before="240" w:line="360" w:lineRule="auto"/>
        <w:jc w:val="both"/>
        <w:rPr>
          <w:rFonts w:ascii="Calibri" w:hAnsi="Calibri" w:cs="Calibri"/>
          <w:sz w:val="24"/>
          <w:szCs w:val="24"/>
        </w:rPr>
      </w:pPr>
      <w:r w:rsidRPr="001B19F6">
        <w:rPr>
          <w:rFonts w:ascii="Calibri" w:hAnsi="Calibri" w:cs="Calibri"/>
          <w:sz w:val="24"/>
          <w:szCs w:val="24"/>
        </w:rPr>
        <w:t xml:space="preserve">Órgão: </w:t>
      </w:r>
      <w:r w:rsidRPr="001B19F6">
        <w:rPr>
          <w:rFonts w:ascii="Calibri" w:hAnsi="Calibri" w:cs="Calibri"/>
          <w:b/>
          <w:sz w:val="24"/>
          <w:szCs w:val="24"/>
        </w:rPr>
        <w:t>PREFEITURA MUNICIPAL DE BARRA DO TURVO</w:t>
      </w:r>
    </w:p>
    <w:p w:rsidR="00B2172B" w:rsidRPr="001B19F6" w:rsidRDefault="00B2172B" w:rsidP="00932C1E">
      <w:pPr>
        <w:spacing w:before="240"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1B19F6">
        <w:rPr>
          <w:rFonts w:ascii="Calibri" w:hAnsi="Calibri" w:cs="Calibri"/>
          <w:sz w:val="24"/>
          <w:szCs w:val="24"/>
        </w:rPr>
        <w:t xml:space="preserve">Unidade Orçamentária: </w:t>
      </w:r>
      <w:r w:rsidRPr="001B19F6">
        <w:rPr>
          <w:rFonts w:ascii="Calibri" w:hAnsi="Calibri" w:cs="Calibri"/>
          <w:b/>
          <w:noProof/>
          <w:sz w:val="24"/>
          <w:szCs w:val="24"/>
        </w:rPr>
        <w:t xml:space="preserve">SECRETARIA </w:t>
      </w:r>
      <w:r>
        <w:rPr>
          <w:rFonts w:ascii="Calibri" w:hAnsi="Calibri" w:cs="Calibri"/>
          <w:b/>
          <w:noProof/>
          <w:sz w:val="24"/>
          <w:szCs w:val="24"/>
        </w:rPr>
        <w:t>MUNICIPAL DE EDUCAÇÃO, CULTURA, ESPORTE E LASER</w:t>
      </w:r>
    </w:p>
    <w:p w:rsidR="00B2172B" w:rsidRDefault="00B2172B" w:rsidP="00932C1E">
      <w:pPr>
        <w:spacing w:before="240" w:line="360" w:lineRule="auto"/>
        <w:jc w:val="both"/>
        <w:rPr>
          <w:rFonts w:ascii="Calibri" w:hAnsi="Calibri" w:cs="Calibri"/>
          <w:sz w:val="24"/>
          <w:szCs w:val="24"/>
        </w:rPr>
      </w:pPr>
      <w:r w:rsidRPr="001B19F6">
        <w:rPr>
          <w:rFonts w:ascii="Calibri" w:hAnsi="Calibri" w:cs="Calibri"/>
          <w:sz w:val="24"/>
          <w:szCs w:val="24"/>
        </w:rPr>
        <w:t xml:space="preserve">Dotação / Funcional: </w:t>
      </w:r>
      <w:r w:rsidRPr="001B19F6">
        <w:rPr>
          <w:rFonts w:ascii="Calibri" w:hAnsi="Calibri" w:cs="Calibri"/>
          <w:b/>
          <w:sz w:val="24"/>
          <w:szCs w:val="24"/>
        </w:rPr>
        <w:t>1</w:t>
      </w:r>
      <w:r>
        <w:rPr>
          <w:rFonts w:ascii="Calibri" w:hAnsi="Calibri" w:cs="Calibri"/>
          <w:b/>
          <w:sz w:val="24"/>
          <w:szCs w:val="24"/>
        </w:rPr>
        <w:t>2.361.0072.2014.00003.3.90.39.00</w:t>
      </w:r>
      <w:r>
        <w:rPr>
          <w:rFonts w:ascii="Calibri" w:hAnsi="Calibri" w:cs="Calibri"/>
          <w:sz w:val="24"/>
          <w:szCs w:val="24"/>
        </w:rPr>
        <w:t xml:space="preserve"> </w:t>
      </w:r>
      <w:r w:rsidRPr="004077FD">
        <w:rPr>
          <w:rFonts w:ascii="Calibri" w:hAnsi="Calibri" w:cs="Calibri"/>
          <w:b/>
          <w:sz w:val="24"/>
          <w:szCs w:val="24"/>
        </w:rPr>
        <w:t>– OUTROS SERVIÇOS DE TERCEIROS – PESSOA JURÍDICA</w:t>
      </w: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SEXTA – DA PRAÇA DE PAGAMENTO</w:t>
      </w:r>
    </w:p>
    <w:p w:rsidR="00B2172B" w:rsidRPr="00E4097D" w:rsidRDefault="00B2172B" w:rsidP="00E4097D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Os pagamentos serão efetuados por meio de depósito em Conta Corrente da empresa, pela Setor de Tesouraria da Prefeitura do Município de Barra do Turvo.  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SÉTIMA – DA OBRIGAÇÃO DA CONTRATADA</w:t>
      </w:r>
    </w:p>
    <w:p w:rsidR="00B2172B" w:rsidRPr="00E4097D" w:rsidRDefault="00B2172B" w:rsidP="00E4097D">
      <w:pPr>
        <w:tabs>
          <w:tab w:val="left" w:pos="1418"/>
        </w:tabs>
        <w:spacing w:after="0"/>
        <w:ind w:left="426" w:hanging="426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a)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lastRenderedPageBreak/>
        <w:t>objeto do presente contrato, bem como se responsabiliza pela utilização de materiais de primeira qualidade, respondendo por esta utilização.</w:t>
      </w:r>
    </w:p>
    <w:p w:rsidR="00B2172B" w:rsidRPr="00E4097D" w:rsidRDefault="00B2172B" w:rsidP="00E4097D">
      <w:pPr>
        <w:tabs>
          <w:tab w:val="left" w:pos="1418"/>
        </w:tabs>
        <w:spacing w:after="0"/>
        <w:ind w:left="2127" w:hanging="2127"/>
        <w:jc w:val="both"/>
        <w:rPr>
          <w:rFonts w:ascii="Cambria" w:eastAsia="Times New Roman" w:hAnsi="Cambria" w:cs="Times New Roman"/>
          <w:b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18"/>
        </w:tabs>
        <w:spacing w:after="0"/>
        <w:ind w:left="2127" w:hanging="2127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Parágrafo Único -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A inadimplência da Contratada, com referência aos encargos estabelecidos nestas cláusulas, não transfere à Contratante a responsabilidade por seu pagamento, nem poderá onerar o objeto deste contrato.</w:t>
      </w:r>
    </w:p>
    <w:p w:rsidR="00B2172B" w:rsidRPr="00E4097D" w:rsidRDefault="00B2172B" w:rsidP="00E4097D">
      <w:pPr>
        <w:tabs>
          <w:tab w:val="left" w:pos="142"/>
          <w:tab w:val="left" w:pos="1418"/>
        </w:tabs>
        <w:spacing w:after="0"/>
        <w:ind w:left="426" w:hanging="426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2"/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b) </w:t>
      </w: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A CONTRATADA se obriga a submeter à aprovação da contratante todos os materiais a serem utilizados nos serviços, antes de sua aplicação.</w:t>
      </w:r>
    </w:p>
    <w:p w:rsidR="00B2172B" w:rsidRPr="00E4097D" w:rsidRDefault="00B2172B" w:rsidP="00E4097D">
      <w:pPr>
        <w:tabs>
          <w:tab w:val="left" w:pos="142"/>
          <w:tab w:val="left" w:pos="1418"/>
        </w:tabs>
        <w:spacing w:after="0"/>
        <w:jc w:val="both"/>
        <w:rPr>
          <w:rFonts w:ascii="Cambria" w:eastAsia="Times New Roman" w:hAnsi="Cambria" w:cs="Times New Roman"/>
          <w:b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2"/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c)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B2172B" w:rsidRPr="00E4097D" w:rsidRDefault="00B2172B" w:rsidP="00E4097D">
      <w:pPr>
        <w:tabs>
          <w:tab w:val="left" w:pos="1418"/>
        </w:tabs>
        <w:spacing w:after="0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d)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B2172B" w:rsidRPr="00E4097D" w:rsidRDefault="00B2172B" w:rsidP="00E4097D">
      <w:pPr>
        <w:tabs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e)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B2172B" w:rsidRPr="00E4097D" w:rsidRDefault="00B2172B" w:rsidP="00E4097D">
      <w:pPr>
        <w:tabs>
          <w:tab w:val="left" w:pos="1418"/>
        </w:tabs>
        <w:spacing w:after="0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f) </w:t>
      </w: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A CONTRATADA é obrigada a reparar, corrigir, remover, reconstruir ou substituir, às suas expensas no total ou em parte, o objeto do contrato em que se verificarem vícios, defeitos ou incorreções resultantes da execução resultantes por período de até 5 (cinco) anos.</w:t>
      </w:r>
    </w:p>
    <w:p w:rsidR="00B2172B" w:rsidRPr="00E4097D" w:rsidRDefault="00B2172B" w:rsidP="00E4097D">
      <w:pPr>
        <w:tabs>
          <w:tab w:val="left" w:pos="1418"/>
        </w:tabs>
        <w:spacing w:after="0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g)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B2172B" w:rsidRPr="00E4097D" w:rsidRDefault="00B2172B" w:rsidP="00E4097D">
      <w:pPr>
        <w:tabs>
          <w:tab w:val="left" w:pos="1418"/>
        </w:tabs>
        <w:spacing w:after="0"/>
        <w:jc w:val="both"/>
        <w:rPr>
          <w:rFonts w:ascii="Cambria" w:eastAsia="Times New Roman" w:hAnsi="Cambria" w:cs="Times New Roman"/>
          <w:b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h)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E4097D"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licitação.</w:t>
      </w:r>
    </w:p>
    <w:p w:rsidR="00B2172B" w:rsidRPr="00E4097D" w:rsidRDefault="00B2172B" w:rsidP="00E4097D">
      <w:pPr>
        <w:tabs>
          <w:tab w:val="left" w:pos="1418"/>
        </w:tabs>
        <w:spacing w:after="0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tabs>
          <w:tab w:val="left" w:pos="284"/>
          <w:tab w:val="left" w:pos="1418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i)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color w:val="FF0000"/>
          <w:sz w:val="23"/>
          <w:szCs w:val="23"/>
          <w:u w:val="single"/>
          <w:lang w:eastAsia="pt-BR"/>
        </w:rPr>
        <w:t xml:space="preserve">A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u w:val="single"/>
          <w:lang w:eastAsia="pt-BR"/>
        </w:rPr>
        <w:t>CONTRATADA deverá entregar na Prefeitura, no início dos trabalhos, a respectiva ART - Anotação de Responsabilidade Técnica junto ao CREA, devidamente preenchida e quitada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.</w:t>
      </w:r>
    </w:p>
    <w:p w:rsidR="00B2172B" w:rsidRPr="00E4097D" w:rsidRDefault="00B2172B" w:rsidP="00E4097D">
      <w:pPr>
        <w:spacing w:after="0"/>
        <w:ind w:left="708"/>
        <w:rPr>
          <w:rFonts w:ascii="Cambria" w:eastAsia="Times New Roman" w:hAnsi="Cambria" w:cs="Times New Roman"/>
          <w:bCs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A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u w:val="single"/>
          <w:lang w:eastAsia="pt-BR"/>
        </w:rPr>
        <w:t xml:space="preserve">CONTRATADA </w:t>
      </w:r>
      <w:r w:rsidRPr="00E4097D">
        <w:rPr>
          <w:rFonts w:ascii="Cambria" w:eastAsia="Times New Roman" w:hAnsi="Cambria" w:cs="Times New Roman"/>
          <w:color w:val="FF0000"/>
          <w:sz w:val="23"/>
          <w:szCs w:val="23"/>
          <w:u w:val="single"/>
          <w:lang w:eastAsia="pt-BR"/>
        </w:rPr>
        <w:t>deverá manter durante toda a execução do contrato o registro em CTPS de todos os seus funcionários;</w:t>
      </w:r>
    </w:p>
    <w:p w:rsidR="00B2172B" w:rsidRPr="00E4097D" w:rsidRDefault="00B2172B" w:rsidP="00E4097D">
      <w:pPr>
        <w:spacing w:after="0"/>
        <w:ind w:left="708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u w:val="single"/>
          <w:lang w:eastAsia="pt-BR"/>
        </w:rPr>
        <w:lastRenderedPageBreak/>
        <w:t>A CONTRATADA deverá apresentar as medições com relatório fotográfico dos Serviços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;</w:t>
      </w:r>
    </w:p>
    <w:p w:rsidR="00B2172B" w:rsidRPr="00E4097D" w:rsidRDefault="00B2172B" w:rsidP="00E4097D">
      <w:pPr>
        <w:spacing w:after="0"/>
        <w:ind w:left="708"/>
        <w:rPr>
          <w:rFonts w:ascii="Cambria" w:eastAsia="Times New Roman" w:hAnsi="Cambria" w:cs="Times New Roman"/>
          <w:bCs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color w:val="FF0000"/>
          <w:sz w:val="23"/>
          <w:szCs w:val="23"/>
          <w:u w:val="single"/>
          <w:lang w:eastAsia="pt-BR"/>
        </w:rPr>
        <w:t xml:space="preserve">Matricular os serviços no INSS e entregar à Contratante as guias de recolhimento das contribuições devidas ao INSS e ao FGTS, nos termos da legislação especifica </w:t>
      </w:r>
      <w:smartTag w:uri="urn:schemas-microsoft-com:office:smarttags" w:element="PersonName">
        <w:smartTagPr>
          <w:attr w:name="ProductID" w:val="em vigor. As"/>
        </w:smartTagPr>
        <w:r w:rsidRPr="00E4097D">
          <w:rPr>
            <w:rFonts w:ascii="Cambria" w:eastAsia="Times New Roman" w:hAnsi="Cambria" w:cs="Times New Roman"/>
            <w:bCs/>
            <w:color w:val="FF0000"/>
            <w:sz w:val="23"/>
            <w:szCs w:val="23"/>
            <w:u w:val="single"/>
            <w:lang w:eastAsia="pt-BR"/>
          </w:rPr>
          <w:t>em vigor. As</w:t>
        </w:r>
      </w:smartTag>
      <w:r w:rsidRPr="00E4097D">
        <w:rPr>
          <w:rFonts w:ascii="Cambria" w:eastAsia="Times New Roman" w:hAnsi="Cambria" w:cs="Times New Roman"/>
          <w:bCs/>
          <w:color w:val="FF0000"/>
          <w:sz w:val="23"/>
          <w:szCs w:val="23"/>
          <w:u w:val="single"/>
          <w:lang w:eastAsia="pt-BR"/>
        </w:rPr>
        <w:t xml:space="preserve"> referidas guias serão acompanhadas em papel timbrado da Contratada, carimbada e assinada por pessoa legalmente habilitada para tal fim, atestando, sob as penas da lei</w:t>
      </w: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, que as mesmas correspondem fielmente ao total de mão-de-obra empregada nos serviços contratados;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Obedecer às normas de higiene e prevenção de acidentes, a fim de garantir a salubridade e a segurança no acampamento e canteiro de serviços;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autor(res) do(s) projeto(s), para efeito de autorização;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B2172B" w:rsidRPr="00E4097D" w:rsidRDefault="00B2172B" w:rsidP="00E4097D">
      <w:pPr>
        <w:spacing w:after="0"/>
        <w:jc w:val="both"/>
        <w:rPr>
          <w:rFonts w:ascii="Cambria" w:eastAsia="Times New Roman" w:hAnsi="Cambria" w:cs="Times New Roman"/>
          <w:bCs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B2172B" w:rsidRPr="00E4097D" w:rsidRDefault="00B2172B" w:rsidP="00E4097D">
      <w:pPr>
        <w:spacing w:after="0"/>
        <w:ind w:left="708"/>
        <w:rPr>
          <w:rFonts w:ascii="Cambria" w:eastAsia="Times New Roman" w:hAnsi="Cambria" w:cs="Times New Roman"/>
          <w:bCs/>
          <w:sz w:val="23"/>
          <w:szCs w:val="23"/>
          <w:lang w:eastAsia="pt-BR"/>
        </w:rPr>
      </w:pPr>
    </w:p>
    <w:p w:rsidR="00B2172B" w:rsidRPr="00E4097D" w:rsidRDefault="00B2172B" w:rsidP="00E4097D">
      <w:pPr>
        <w:spacing w:after="0"/>
        <w:ind w:left="720" w:hanging="720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u)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 Apresentar na emissão da Nota Fiscal os seguintes documentos:</w:t>
      </w:r>
    </w:p>
    <w:p w:rsidR="00B2172B" w:rsidRPr="00E4097D" w:rsidRDefault="00B2172B" w:rsidP="00E4097D">
      <w:pPr>
        <w:spacing w:after="0"/>
        <w:ind w:left="284"/>
        <w:jc w:val="both"/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  <w:t>- Guias do FGTS e INSS devidamente liquidadas, referente ao mês de execução do serviço relacionado na nota fiscal.</w:t>
      </w:r>
    </w:p>
    <w:p w:rsidR="00B2172B" w:rsidRPr="00E4097D" w:rsidRDefault="00B2172B" w:rsidP="00E4097D">
      <w:pPr>
        <w:spacing w:after="0"/>
        <w:ind w:left="284"/>
        <w:jc w:val="both"/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  <w:lastRenderedPageBreak/>
        <w:t>- R.E – relação de empregados da GFIP (incluindo resumo fechamento empresa FGTS e resumo das informações à Previdência Social).</w:t>
      </w:r>
    </w:p>
    <w:p w:rsidR="00B2172B" w:rsidRPr="00E4097D" w:rsidRDefault="00B2172B" w:rsidP="00E4097D">
      <w:pPr>
        <w:spacing w:after="0"/>
        <w:ind w:left="709"/>
        <w:jc w:val="both"/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</w:pPr>
    </w:p>
    <w:p w:rsidR="00B2172B" w:rsidRPr="00E4097D" w:rsidRDefault="00B2172B" w:rsidP="00E4097D">
      <w:pPr>
        <w:spacing w:after="0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>v)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E4097D">
        <w:rPr>
          <w:rFonts w:ascii="Cambria" w:eastAsia="Times New Roman" w:hAnsi="Cambria" w:cs="Times New Roman"/>
          <w:color w:val="0070C0"/>
          <w:sz w:val="23"/>
          <w:szCs w:val="23"/>
          <w:u w:val="single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sz w:val="23"/>
          <w:szCs w:val="23"/>
          <w:u w:val="single"/>
          <w:lang w:eastAsia="pt-BR"/>
        </w:rPr>
        <w:t>FGTS e Certidão Negativa de Débitos Trabalhistas, bem como a Inexistência de fato impeditivo para o qual tenha concorrido a contratada.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993" w:hanging="851"/>
        <w:jc w:val="both"/>
        <w:rPr>
          <w:rFonts w:ascii="Cambria" w:eastAsia="Times New Roman" w:hAnsi="Cambria" w:cs="Times New Roman"/>
          <w:bCs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u w:val="single"/>
          <w:lang w:eastAsia="pt-BR"/>
        </w:rPr>
        <w:t>CLAUSULA OITAVA – DAS OBRIGAÇÕES DA CONTRATANTE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tabs>
          <w:tab w:val="left" w:pos="0"/>
        </w:tabs>
        <w:spacing w:after="0" w:line="240" w:lineRule="auto"/>
        <w:jc w:val="both"/>
        <w:outlineLvl w:val="2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A </w:t>
      </w: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CONTRATANTE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obriga-se a pagar pontualmente as medições dos serviços executados pela </w:t>
      </w: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CONTRATADA,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mediante as condições estipuladas na</w:t>
      </w: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 xml:space="preserve">CLÁUSULA QUARTA - DAS CONDIÇÕES DE PAGAMENTO </w:t>
      </w:r>
      <w:r w:rsidRPr="00E4097D">
        <w:rPr>
          <w:rFonts w:ascii="Cambria" w:eastAsia="Times New Roman" w:hAnsi="Cambria" w:cs="Times New Roman"/>
          <w:bCs/>
          <w:sz w:val="23"/>
          <w:szCs w:val="23"/>
          <w:lang w:eastAsia="pt-BR"/>
        </w:rPr>
        <w:t>desse termo de contrato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.</w:t>
      </w:r>
    </w:p>
    <w:p w:rsidR="00B2172B" w:rsidRPr="00E4097D" w:rsidRDefault="00B2172B" w:rsidP="00E4097D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u w:val="single"/>
          <w:lang w:eastAsia="pt-BR"/>
        </w:rPr>
        <w:t>CLAUSULA NONA –</w:t>
      </w: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b/>
          <w:sz w:val="23"/>
          <w:szCs w:val="23"/>
          <w:u w:val="single"/>
          <w:lang w:eastAsia="pt-BR"/>
        </w:rPr>
        <w:t>DA FISCALIZAÇÃO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A fiscalização da execução dos trabalhos da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será exercida pela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CONTRATANTE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, através do setor de Obras do município, através do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  <w:t>Engenheiro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  <w:t>Responsável para acompanhamento e fiscalização dos serviços objeto dessa licitação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, que poderão, junto ao Representante da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, solicitar a correção de eventuais falhas ou irregularidades que forem verificadas, as quais se não forem sanadas serão objeto de comunicação oficial à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, para aplicação das penalidades previstas neste Contrato.</w:t>
      </w: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ind w:left="851" w:hanging="851"/>
        <w:jc w:val="both"/>
        <w:outlineLvl w:val="7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7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DÉCIMA – DO REAJUSTAMENTO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O preço contratado permanecerá fixo e irreajustável.</w:t>
      </w: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7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7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DÉCIMA PRIMEIRA – DAS PENALIDADES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§ 1º -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 inexecução total ou parcial do contrato ensejará sua rescisão administrativa, com as conseqüências previstas nos artigos 77 a 80 da Lei Federal nº 8.666/93 e suas atualizações, sem prejuízo das penalidades a que aludem os artigos 86 e 87 do mesmo diploma legal.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709" w:hanging="709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§ 2º -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A multa a que se refere o inciso II do art. 87, da lei citada no art. Anterior, será de 5% (cinco por cento) calculada sobre o valor da obrigação não cumprida.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§ 3º -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 O atraso injustificado na execução do contrato acarretará as seguintes multas: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709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I -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Atraso até 10 (dez) dias, multa de 2% sobre o valor da obrigação, por dia de atraso;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II -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Atraso superior  a 10 (dez) dias, multa de 5% sobre o valor da obrigação, por dia de atraso;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709" w:hanging="709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lang w:eastAsia="pt-BR"/>
        </w:rPr>
        <w:t xml:space="preserve">§ 4º - 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Pela inexecução total ou parcial do ajuste, multa de 20%, calculada sobre o valor da obrigação não cumprida.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lastRenderedPageBreak/>
        <w:t>A multa a que se refere o §3º desta clausula não impede que a Contratante rescinda unilateralmente o Contrato e aplique as demais sanções previstas em lei de regência;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A multa, aplicada após regular processo administrativo, será descontada da garantia do contratado;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7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DÉCIMA SEGUNDA – DA RESCISÃO CONTRATUAL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O presente contrato poderá ser rescindido, unilateralmente, pela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CONTRATANTE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, independentemente de aviso ou notificação judicial ou extrajudicial, nas seguintes hipóteses: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I - Determinada por ato unilateral da Administração, nos casos enumerados nos incisos I a XII, XVII e XVIII do art. 78 da Lei Federal nº 8.666/93 e suas atualizações item 11.7 do edital.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III - Por descumprimento ou cumprimento irregular de quaisquer das cláusulas ou dispositivo do presente contrato pela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;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 xml:space="preserve">IV - Pela decretação de falência, pedido de concordata, insolvência, liquidação judicial ou extrajudicial ou suspensão pelas autoridades competentes das atividades da </w:t>
      </w:r>
      <w:r w:rsidRPr="00E4097D">
        <w:rPr>
          <w:rFonts w:ascii="Cambria" w:eastAsia="Times New Roman" w:hAnsi="Cambria" w:cs="Times New Roman"/>
          <w:b/>
          <w:bCs/>
          <w:sz w:val="23"/>
          <w:szCs w:val="23"/>
          <w:lang w:eastAsia="pt-BR"/>
        </w:rPr>
        <w:t>CONTRATADA</w:t>
      </w: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V - Pela dissolução da empresa contratada;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VI - Nos demais casos previstos no artigo 78 da Lei nº 8.666/93.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jc w:val="both"/>
        <w:outlineLvl w:val="7"/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sz w:val="23"/>
          <w:szCs w:val="23"/>
          <w:u w:val="single"/>
          <w:lang w:eastAsia="pt-BR"/>
        </w:rPr>
        <w:t>CLÁUSULA DÉCIMA TERCEIRA – DO PRAZO DE VIGENCIA CONTRATUAL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lang w:eastAsia="pt-BR"/>
        </w:rPr>
        <w:t xml:space="preserve">O prazo de vigência do contrato será de </w:t>
      </w:r>
      <w:r w:rsidRPr="00E4097D">
        <w:rPr>
          <w:rFonts w:ascii="Cambria" w:eastAsia="Times New Roman" w:hAnsi="Cambria" w:cs="Times New Roman"/>
          <w:b/>
          <w:bCs/>
          <w:color w:val="FF0000"/>
          <w:sz w:val="23"/>
          <w:szCs w:val="23"/>
          <w:highlight w:val="green"/>
          <w:lang w:eastAsia="pt-BR"/>
        </w:rPr>
        <w:t xml:space="preserve">12 (doze) meses, a contar da data da assinatura do Termo de Contrato, 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highlight w:val="green"/>
          <w:lang w:eastAsia="pt-BR"/>
        </w:rPr>
        <w:t>podendo ser prorrogado, nos termos do Artigo 57, §1º, incisos I a VI da Lei Federal nº 8666/93 mediante pedido formalizado pela CONTRATADA e deferimento da CONTRATANTE</w:t>
      </w:r>
      <w:r w:rsidRPr="00E4097D"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  <w:t xml:space="preserve"> que analisará a conveniência e economicidade  mediante  termo aditivo a ser assinado entre as partes.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b/>
          <w:color w:val="FF0000"/>
          <w:sz w:val="23"/>
          <w:szCs w:val="23"/>
          <w:lang w:eastAsia="pt-BR"/>
        </w:rPr>
      </w:pPr>
    </w:p>
    <w:p w:rsidR="00B2172B" w:rsidRPr="00E4097D" w:rsidRDefault="00B2172B" w:rsidP="00E4097D">
      <w:pPr>
        <w:keepNext/>
        <w:shd w:val="clear" w:color="auto" w:fill="FFFFFF"/>
        <w:spacing w:after="0" w:line="240" w:lineRule="auto"/>
        <w:ind w:left="851" w:hanging="851"/>
        <w:jc w:val="both"/>
        <w:outlineLvl w:val="6"/>
        <w:rPr>
          <w:rFonts w:ascii="Cambria" w:eastAsia="Times New Roman" w:hAnsi="Cambria" w:cs="Times New Roman"/>
          <w:b/>
          <w:sz w:val="23"/>
          <w:szCs w:val="23"/>
          <w:u w:val="single"/>
          <w:lang w:eastAsia="pt-BR"/>
        </w:rPr>
      </w:pPr>
      <w:r w:rsidRPr="00E4097D">
        <w:rPr>
          <w:rFonts w:ascii="Cambria" w:eastAsia="Times New Roman" w:hAnsi="Cambria" w:cs="Times New Roman"/>
          <w:b/>
          <w:sz w:val="23"/>
          <w:szCs w:val="23"/>
          <w:u w:val="single"/>
          <w:lang w:eastAsia="pt-BR"/>
        </w:rPr>
        <w:t>CLÁUSULA DÉCIMA TERCEIRA –  DO FORO</w:t>
      </w:r>
    </w:p>
    <w:p w:rsidR="00B2172B" w:rsidRPr="00E4097D" w:rsidRDefault="00B2172B" w:rsidP="00E4097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Fica eleito o Foro da Comarca de Jacupiranga, com renúncia expressa de qualquer outro, por mais privilegiado que seja, para dirimir qualquer questão resultante do presente contrato.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851" w:firstLine="851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Cambria" w:eastAsia="Times New Roman" w:hAnsi="Cambria" w:cs="Times New Roman"/>
          <w:sz w:val="23"/>
          <w:szCs w:val="23"/>
          <w:lang w:eastAsia="pt-BR"/>
        </w:rPr>
      </w:pPr>
      <w:r w:rsidRPr="00E4097D">
        <w:rPr>
          <w:rFonts w:ascii="Cambria" w:eastAsia="Times New Roman" w:hAnsi="Cambria" w:cs="Times New Roman"/>
          <w:sz w:val="23"/>
          <w:szCs w:val="23"/>
          <w:lang w:eastAsia="pt-BR"/>
        </w:rPr>
        <w:t>E por acharem justos e  contratado, assinam e rubricam o presente contrato, em 03 (três) vias de igual teor, na presença de 02 (duas) testemunhas, para todos os fins de direito.</w:t>
      </w:r>
    </w:p>
    <w:p w:rsidR="00B2172B" w:rsidRPr="00E4097D" w:rsidRDefault="00B2172B" w:rsidP="00E4097D">
      <w:pPr>
        <w:shd w:val="clear" w:color="auto" w:fill="FFFFFF"/>
        <w:spacing w:after="0" w:line="240" w:lineRule="auto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val="es-ES_tradnl" w:eastAsia="pt-BR"/>
        </w:rPr>
      </w:pPr>
    </w:p>
    <w:p w:rsidR="00B2172B" w:rsidRDefault="00B2172B" w:rsidP="004077FD">
      <w:pPr>
        <w:tabs>
          <w:tab w:val="left" w:pos="8983"/>
          <w:tab w:val="left" w:pos="10095"/>
        </w:tabs>
        <w:ind w:left="393"/>
        <w:jc w:val="right"/>
        <w:rPr>
          <w:rFonts w:ascii="Arial" w:hAnsi="Arial" w:cs="Arial"/>
          <w:sz w:val="24"/>
          <w:szCs w:val="24"/>
        </w:rPr>
      </w:pPr>
    </w:p>
    <w:p w:rsidR="00B2172B" w:rsidRDefault="00B2172B" w:rsidP="004077FD">
      <w:pPr>
        <w:tabs>
          <w:tab w:val="left" w:pos="8983"/>
          <w:tab w:val="left" w:pos="10095"/>
        </w:tabs>
        <w:ind w:left="393"/>
        <w:jc w:val="right"/>
        <w:rPr>
          <w:rFonts w:ascii="Arial" w:hAnsi="Arial" w:cs="Arial"/>
          <w:sz w:val="24"/>
          <w:szCs w:val="24"/>
        </w:rPr>
      </w:pPr>
    </w:p>
    <w:p w:rsidR="00B2172B" w:rsidRPr="007E1C0E" w:rsidRDefault="00B2172B" w:rsidP="004077FD">
      <w:pPr>
        <w:tabs>
          <w:tab w:val="left" w:pos="8983"/>
          <w:tab w:val="left" w:pos="10095"/>
        </w:tabs>
        <w:ind w:left="393"/>
        <w:jc w:val="right"/>
        <w:rPr>
          <w:rFonts w:ascii="Arial" w:hAnsi="Arial" w:cs="Arial"/>
          <w:sz w:val="24"/>
          <w:szCs w:val="24"/>
        </w:rPr>
      </w:pPr>
      <w:r w:rsidRPr="007E1C0E">
        <w:rPr>
          <w:rFonts w:ascii="Arial" w:hAnsi="Arial" w:cs="Arial"/>
          <w:sz w:val="24"/>
          <w:szCs w:val="24"/>
        </w:rPr>
        <w:lastRenderedPageBreak/>
        <w:t>Barra</w:t>
      </w:r>
      <w:r w:rsidRPr="007E1C0E">
        <w:rPr>
          <w:rFonts w:ascii="Arial" w:hAnsi="Arial" w:cs="Arial"/>
          <w:spacing w:val="-2"/>
          <w:sz w:val="24"/>
          <w:szCs w:val="24"/>
        </w:rPr>
        <w:t xml:space="preserve"> </w:t>
      </w:r>
      <w:r w:rsidRPr="007E1C0E">
        <w:rPr>
          <w:rFonts w:ascii="Arial" w:hAnsi="Arial" w:cs="Arial"/>
          <w:sz w:val="24"/>
          <w:szCs w:val="24"/>
        </w:rPr>
        <w:t>do</w:t>
      </w:r>
      <w:r w:rsidRPr="007E1C0E">
        <w:rPr>
          <w:rFonts w:ascii="Arial" w:hAnsi="Arial" w:cs="Arial"/>
          <w:spacing w:val="-2"/>
          <w:sz w:val="24"/>
          <w:szCs w:val="24"/>
        </w:rPr>
        <w:t xml:space="preserve"> </w:t>
      </w:r>
      <w:r w:rsidRPr="007E1C0E">
        <w:rPr>
          <w:rFonts w:ascii="Arial" w:hAnsi="Arial" w:cs="Arial"/>
          <w:sz w:val="24"/>
          <w:szCs w:val="24"/>
        </w:rPr>
        <w:t xml:space="preserve">Turvo, </w:t>
      </w:r>
      <w:r w:rsidRPr="00507B74">
        <w:rPr>
          <w:rFonts w:ascii="Arial" w:hAnsi="Arial" w:cs="Arial"/>
          <w:noProof/>
          <w:sz w:val="24"/>
          <w:szCs w:val="24"/>
        </w:rPr>
        <w:t>07 de Janeiro de 2022</w:t>
      </w:r>
      <w:r w:rsidRPr="007E1C0E">
        <w:rPr>
          <w:rFonts w:ascii="Arial" w:hAnsi="Arial" w:cs="Arial"/>
          <w:sz w:val="24"/>
          <w:szCs w:val="24"/>
        </w:rPr>
        <w:t xml:space="preserve">. </w:t>
      </w:r>
    </w:p>
    <w:p w:rsidR="00B2172B" w:rsidRPr="007E1C0E" w:rsidRDefault="00B2172B" w:rsidP="004077FD">
      <w:pPr>
        <w:ind w:left="426"/>
        <w:rPr>
          <w:rFonts w:ascii="Arial" w:hAnsi="Arial" w:cs="Arial"/>
          <w:b/>
          <w:sz w:val="24"/>
          <w:szCs w:val="24"/>
        </w:rPr>
      </w:pPr>
    </w:p>
    <w:p w:rsidR="00B2172B" w:rsidRPr="007E1C0E" w:rsidRDefault="00B2172B" w:rsidP="004077FD">
      <w:pPr>
        <w:ind w:left="426"/>
        <w:rPr>
          <w:rFonts w:ascii="Arial" w:hAnsi="Arial" w:cs="Arial"/>
          <w:b/>
          <w:sz w:val="24"/>
          <w:szCs w:val="24"/>
        </w:rPr>
      </w:pPr>
    </w:p>
    <w:p w:rsidR="00B2172B" w:rsidRPr="007E1C0E" w:rsidRDefault="00B2172B" w:rsidP="004077FD">
      <w:pPr>
        <w:ind w:left="426"/>
        <w:rPr>
          <w:rFonts w:ascii="Arial" w:hAnsi="Arial" w:cs="Arial"/>
          <w:sz w:val="24"/>
          <w:szCs w:val="24"/>
        </w:rPr>
      </w:pPr>
      <w:r w:rsidRPr="007E1C0E">
        <w:rPr>
          <w:rFonts w:ascii="Arial" w:hAnsi="Arial" w:cs="Arial"/>
          <w:b/>
          <w:sz w:val="24"/>
          <w:szCs w:val="24"/>
        </w:rPr>
        <w:t>________________________</w:t>
      </w:r>
      <w:r w:rsidRPr="007E1C0E">
        <w:rPr>
          <w:rFonts w:ascii="Arial" w:hAnsi="Arial" w:cs="Arial"/>
          <w:b/>
          <w:sz w:val="24"/>
          <w:szCs w:val="24"/>
        </w:rPr>
        <w:br/>
        <w:t>JEFFERSON LUIS MARTINS</w:t>
      </w:r>
      <w:r w:rsidRPr="007E1C0E">
        <w:rPr>
          <w:rFonts w:ascii="Arial" w:hAnsi="Arial" w:cs="Arial"/>
          <w:b/>
          <w:sz w:val="24"/>
          <w:szCs w:val="24"/>
        </w:rPr>
        <w:br/>
      </w:r>
      <w:r w:rsidRPr="007E1C0E">
        <w:rPr>
          <w:rFonts w:ascii="Arial" w:hAnsi="Arial" w:cs="Arial"/>
          <w:sz w:val="24"/>
          <w:szCs w:val="24"/>
        </w:rPr>
        <w:t>Prefeito Municipal</w:t>
      </w:r>
      <w:r w:rsidRPr="007E1C0E">
        <w:rPr>
          <w:rFonts w:ascii="Arial" w:hAnsi="Arial" w:cs="Arial"/>
          <w:sz w:val="24"/>
          <w:szCs w:val="24"/>
        </w:rPr>
        <w:br/>
        <w:t>CONTRATANTE</w:t>
      </w:r>
    </w:p>
    <w:p w:rsidR="00B2172B" w:rsidRDefault="00B2172B" w:rsidP="004077FD">
      <w:pPr>
        <w:ind w:left="426"/>
        <w:rPr>
          <w:rFonts w:ascii="Arial" w:hAnsi="Arial" w:cs="Arial"/>
          <w:b/>
          <w:sz w:val="24"/>
          <w:szCs w:val="24"/>
        </w:rPr>
      </w:pPr>
    </w:p>
    <w:p w:rsidR="00B2172B" w:rsidRPr="007E1C0E" w:rsidRDefault="00B2172B" w:rsidP="004077FD">
      <w:pPr>
        <w:ind w:left="426"/>
        <w:rPr>
          <w:rFonts w:ascii="Arial" w:hAnsi="Arial" w:cs="Arial"/>
          <w:b/>
          <w:sz w:val="24"/>
          <w:szCs w:val="24"/>
        </w:rPr>
      </w:pPr>
    </w:p>
    <w:p w:rsidR="00B2172B" w:rsidRPr="007E1C0E" w:rsidRDefault="00B2172B" w:rsidP="004077FD">
      <w:pPr>
        <w:ind w:left="426"/>
        <w:rPr>
          <w:rFonts w:ascii="Arial" w:hAnsi="Arial" w:cs="Arial"/>
          <w:sz w:val="24"/>
          <w:szCs w:val="24"/>
        </w:rPr>
      </w:pPr>
      <w:r w:rsidRPr="007E1C0E">
        <w:rPr>
          <w:rFonts w:ascii="Arial" w:hAnsi="Arial" w:cs="Arial"/>
          <w:b/>
          <w:sz w:val="24"/>
          <w:szCs w:val="24"/>
        </w:rPr>
        <w:t>________________________</w:t>
      </w:r>
      <w:r w:rsidRPr="007E1C0E">
        <w:rPr>
          <w:rFonts w:ascii="Arial" w:hAnsi="Arial" w:cs="Arial"/>
          <w:b/>
          <w:sz w:val="24"/>
          <w:szCs w:val="24"/>
        </w:rPr>
        <w:br/>
      </w:r>
      <w:r w:rsidRPr="00507B74">
        <w:rPr>
          <w:rFonts w:ascii="Arial" w:hAnsi="Arial" w:cs="Arial"/>
          <w:b/>
          <w:noProof/>
          <w:sz w:val="24"/>
          <w:szCs w:val="24"/>
        </w:rPr>
        <w:t>OLIVEIRA MATERIAIS DE CONSTRUÇÃO LTDA - ME</w:t>
      </w:r>
      <w:r w:rsidRPr="007E1C0E">
        <w:rPr>
          <w:rFonts w:ascii="Arial" w:hAnsi="Arial" w:cs="Arial"/>
          <w:noProof/>
          <w:sz w:val="24"/>
          <w:szCs w:val="24"/>
        </w:rPr>
        <w:br/>
      </w:r>
      <w:r w:rsidRPr="00507B74">
        <w:rPr>
          <w:rFonts w:ascii="Arial" w:hAnsi="Arial" w:cs="Arial"/>
          <w:noProof/>
          <w:sz w:val="24"/>
          <w:szCs w:val="24"/>
        </w:rPr>
        <w:t>Janaina da Silva Cardoso</w:t>
      </w:r>
      <w:r w:rsidRPr="007E1C0E">
        <w:rPr>
          <w:rFonts w:ascii="Arial" w:hAnsi="Arial" w:cs="Arial"/>
          <w:noProof/>
          <w:sz w:val="24"/>
          <w:szCs w:val="24"/>
        </w:rPr>
        <w:t xml:space="preserve"> </w:t>
      </w:r>
      <w:r w:rsidRPr="007E1C0E">
        <w:rPr>
          <w:rFonts w:ascii="Arial" w:hAnsi="Arial" w:cs="Arial"/>
          <w:sz w:val="24"/>
          <w:szCs w:val="24"/>
        </w:rPr>
        <w:t>- ()</w:t>
      </w:r>
      <w:r w:rsidRPr="007E1C0E">
        <w:rPr>
          <w:rFonts w:ascii="Arial" w:hAnsi="Arial" w:cs="Arial"/>
          <w:sz w:val="24"/>
          <w:szCs w:val="24"/>
        </w:rPr>
        <w:br/>
        <w:t xml:space="preserve">CNPJ: </w:t>
      </w:r>
      <w:r w:rsidRPr="00507B74">
        <w:rPr>
          <w:rFonts w:ascii="Arial" w:hAnsi="Arial" w:cs="Arial"/>
          <w:noProof/>
          <w:sz w:val="24"/>
          <w:szCs w:val="24"/>
        </w:rPr>
        <w:t>30.411.145/0001-46</w:t>
      </w:r>
      <w:r w:rsidRPr="007E1C0E">
        <w:rPr>
          <w:rFonts w:ascii="Arial" w:hAnsi="Arial" w:cs="Arial"/>
          <w:noProof/>
          <w:sz w:val="24"/>
          <w:szCs w:val="24"/>
        </w:rPr>
        <w:br/>
      </w:r>
      <w:r w:rsidRPr="007E1C0E">
        <w:rPr>
          <w:rFonts w:ascii="Arial" w:hAnsi="Arial" w:cs="Arial"/>
          <w:sz w:val="24"/>
          <w:szCs w:val="24"/>
        </w:rPr>
        <w:t>CONTRATADA</w:t>
      </w:r>
    </w:p>
    <w:p w:rsidR="00B2172B" w:rsidRPr="007E1C0E" w:rsidRDefault="00B2172B" w:rsidP="004077FD">
      <w:pPr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B2172B" w:rsidRPr="007E1C0E" w:rsidRDefault="00B2172B" w:rsidP="004077FD">
      <w:pPr>
        <w:ind w:left="426"/>
        <w:jc w:val="both"/>
        <w:rPr>
          <w:rFonts w:ascii="Arial" w:hAnsi="Arial" w:cs="Arial"/>
          <w:b/>
          <w:sz w:val="24"/>
          <w:szCs w:val="24"/>
        </w:rPr>
      </w:pPr>
      <w:r w:rsidRPr="007E1C0E">
        <w:rPr>
          <w:rFonts w:ascii="Arial" w:hAnsi="Arial" w:cs="Arial"/>
          <w:b/>
          <w:sz w:val="24"/>
          <w:szCs w:val="24"/>
        </w:rPr>
        <w:t>Testemunhas:</w:t>
      </w:r>
    </w:p>
    <w:p w:rsidR="00B2172B" w:rsidRPr="007E1C0E" w:rsidRDefault="00B2172B" w:rsidP="004077FD">
      <w:pPr>
        <w:ind w:left="426"/>
        <w:jc w:val="both"/>
        <w:rPr>
          <w:rFonts w:ascii="Arial" w:hAnsi="Arial" w:cs="Arial"/>
          <w:sz w:val="24"/>
          <w:szCs w:val="24"/>
        </w:rPr>
      </w:pPr>
      <w:r w:rsidRPr="007E1C0E">
        <w:rPr>
          <w:rFonts w:ascii="Arial" w:hAnsi="Arial" w:cs="Arial"/>
          <w:sz w:val="24"/>
          <w:szCs w:val="24"/>
        </w:rPr>
        <w:t>__________________________________</w:t>
      </w:r>
      <w:r w:rsidRPr="007E1C0E">
        <w:rPr>
          <w:rFonts w:ascii="Arial" w:hAnsi="Arial" w:cs="Arial"/>
          <w:sz w:val="24"/>
          <w:szCs w:val="24"/>
        </w:rPr>
        <w:br/>
        <w:t>Nome</w:t>
      </w:r>
      <w:r w:rsidRPr="007E1C0E">
        <w:rPr>
          <w:rFonts w:ascii="Arial" w:hAnsi="Arial" w:cs="Arial"/>
          <w:sz w:val="24"/>
          <w:szCs w:val="24"/>
        </w:rPr>
        <w:br/>
        <w:t>R.G.</w:t>
      </w:r>
      <w:r w:rsidRPr="007E1C0E">
        <w:rPr>
          <w:rFonts w:ascii="Arial" w:hAnsi="Arial" w:cs="Arial"/>
          <w:sz w:val="24"/>
          <w:szCs w:val="24"/>
        </w:rPr>
        <w:tab/>
      </w:r>
      <w:r w:rsidRPr="007E1C0E">
        <w:rPr>
          <w:rFonts w:ascii="Arial" w:hAnsi="Arial" w:cs="Arial"/>
          <w:sz w:val="24"/>
          <w:szCs w:val="24"/>
        </w:rPr>
        <w:tab/>
      </w:r>
      <w:r w:rsidRPr="007E1C0E">
        <w:rPr>
          <w:rFonts w:ascii="Arial" w:hAnsi="Arial" w:cs="Arial"/>
          <w:sz w:val="24"/>
          <w:szCs w:val="24"/>
        </w:rPr>
        <w:tab/>
      </w:r>
      <w:r w:rsidRPr="007E1C0E">
        <w:rPr>
          <w:rFonts w:ascii="Arial" w:hAnsi="Arial" w:cs="Arial"/>
          <w:sz w:val="24"/>
          <w:szCs w:val="24"/>
        </w:rPr>
        <w:tab/>
      </w:r>
      <w:r w:rsidRPr="007E1C0E">
        <w:rPr>
          <w:rFonts w:ascii="Arial" w:hAnsi="Arial" w:cs="Arial"/>
          <w:sz w:val="24"/>
          <w:szCs w:val="24"/>
        </w:rPr>
        <w:tab/>
      </w:r>
      <w:r w:rsidRPr="007E1C0E">
        <w:rPr>
          <w:rFonts w:ascii="Arial" w:hAnsi="Arial" w:cs="Arial"/>
          <w:sz w:val="24"/>
          <w:szCs w:val="24"/>
        </w:rPr>
        <w:tab/>
      </w:r>
      <w:r w:rsidRPr="007E1C0E">
        <w:rPr>
          <w:rFonts w:ascii="Arial" w:hAnsi="Arial" w:cs="Arial"/>
          <w:sz w:val="24"/>
          <w:szCs w:val="24"/>
        </w:rPr>
        <w:tab/>
      </w:r>
    </w:p>
    <w:p w:rsidR="00B2172B" w:rsidRPr="007E1C0E" w:rsidRDefault="00B2172B" w:rsidP="004077FD">
      <w:pPr>
        <w:tabs>
          <w:tab w:val="left" w:pos="8983"/>
          <w:tab w:val="left" w:pos="10095"/>
        </w:tabs>
        <w:ind w:left="426"/>
        <w:rPr>
          <w:rFonts w:ascii="Arial" w:hAnsi="Arial" w:cs="Arial"/>
          <w:sz w:val="24"/>
          <w:szCs w:val="24"/>
        </w:rPr>
      </w:pPr>
    </w:p>
    <w:p w:rsidR="00B2172B" w:rsidRPr="007E1C0E" w:rsidRDefault="00B2172B" w:rsidP="004077FD">
      <w:pPr>
        <w:tabs>
          <w:tab w:val="left" w:pos="8983"/>
          <w:tab w:val="left" w:pos="10095"/>
        </w:tabs>
        <w:ind w:left="426"/>
        <w:rPr>
          <w:rFonts w:ascii="Arial" w:hAnsi="Arial" w:cs="Arial"/>
          <w:sz w:val="24"/>
          <w:szCs w:val="24"/>
        </w:rPr>
      </w:pPr>
      <w:r w:rsidRPr="007E1C0E">
        <w:rPr>
          <w:rFonts w:ascii="Arial" w:hAnsi="Arial" w:cs="Arial"/>
          <w:sz w:val="24"/>
          <w:szCs w:val="24"/>
        </w:rPr>
        <w:t>__________________________________</w:t>
      </w:r>
      <w:r w:rsidRPr="007E1C0E">
        <w:rPr>
          <w:rFonts w:ascii="Arial" w:hAnsi="Arial" w:cs="Arial"/>
          <w:sz w:val="24"/>
          <w:szCs w:val="24"/>
        </w:rPr>
        <w:br/>
        <w:t>Nome</w:t>
      </w:r>
      <w:r w:rsidRPr="007E1C0E">
        <w:rPr>
          <w:rFonts w:ascii="Arial" w:hAnsi="Arial" w:cs="Arial"/>
          <w:sz w:val="24"/>
          <w:szCs w:val="24"/>
        </w:rPr>
        <w:br/>
        <w:t>R.G.</w:t>
      </w: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Pr="00E4097D" w:rsidRDefault="00B2172B" w:rsidP="00E4097D">
      <w:pPr>
        <w:shd w:val="clear" w:color="auto" w:fill="FFFFFF"/>
        <w:spacing w:after="0"/>
        <w:ind w:left="851" w:hanging="851"/>
        <w:jc w:val="both"/>
        <w:rPr>
          <w:rFonts w:ascii="Cambria" w:eastAsia="Times New Roman" w:hAnsi="Cambria" w:cs="Times New Roman"/>
          <w:color w:val="0070C0"/>
          <w:sz w:val="23"/>
          <w:szCs w:val="23"/>
          <w:lang w:eastAsia="pt-BR"/>
        </w:rPr>
      </w:pPr>
    </w:p>
    <w:p w:rsidR="00B2172B" w:rsidRPr="00314C72" w:rsidRDefault="00B2172B" w:rsidP="004077FD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</w:pPr>
      <w:r w:rsidRPr="00314C72"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  <w:lastRenderedPageBreak/>
        <w:t>ANEXO I -     DO CONTRATO –TERMO DE CIENCIA E NOTIFICAÇÃO</w:t>
      </w:r>
    </w:p>
    <w:p w:rsidR="00B2172B" w:rsidRPr="00314C72" w:rsidRDefault="00B2172B" w:rsidP="004077FD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</w:pPr>
    </w:p>
    <w:p w:rsidR="00B2172B" w:rsidRPr="00314C72" w:rsidRDefault="00B2172B" w:rsidP="004077FD">
      <w:pPr>
        <w:spacing w:after="0" w:line="240" w:lineRule="auto"/>
        <w:ind w:left="851" w:hanging="851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</w:pPr>
    </w:p>
    <w:p w:rsidR="00B2172B" w:rsidRPr="00314C72" w:rsidRDefault="00B2172B" w:rsidP="004077FD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 xml:space="preserve">CONTRATANTE: </w:t>
      </w:r>
      <w:r w:rsidRPr="00314C72">
        <w:rPr>
          <w:rFonts w:ascii="Arial" w:eastAsia="Calibri" w:hAnsi="Arial" w:cs="Arial"/>
          <w:b/>
          <w:sz w:val="20"/>
          <w:szCs w:val="20"/>
        </w:rPr>
        <w:t>PREFEITURA MUNICIPAL DE BARRA DO TURVO</w:t>
      </w:r>
    </w:p>
    <w:p w:rsidR="00B2172B" w:rsidRPr="00314C72" w:rsidRDefault="00B2172B" w:rsidP="004077FD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 xml:space="preserve">CONTRATADO: </w:t>
      </w:r>
      <w:r w:rsidRPr="00507B74">
        <w:rPr>
          <w:rFonts w:ascii="Arial" w:eastAsia="Calibri" w:hAnsi="Arial" w:cs="Arial"/>
          <w:b/>
          <w:noProof/>
          <w:sz w:val="20"/>
          <w:szCs w:val="20"/>
        </w:rPr>
        <w:t>OLIVEIRA MATERIAIS DE CONSTRUÇÃO LTDA - ME</w:t>
      </w:r>
    </w:p>
    <w:p w:rsidR="00B2172B" w:rsidRPr="00314C72" w:rsidRDefault="00B2172B" w:rsidP="004077FD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 xml:space="preserve">CONTRATO Nº (DE ORIGEM): </w:t>
      </w:r>
      <w:r w:rsidRPr="00507B74">
        <w:rPr>
          <w:rFonts w:ascii="Arial" w:eastAsia="Calibri" w:hAnsi="Arial" w:cs="Arial"/>
          <w:b/>
          <w:noProof/>
          <w:sz w:val="20"/>
          <w:szCs w:val="20"/>
        </w:rPr>
        <w:t>001/2022</w:t>
      </w:r>
    </w:p>
    <w:p w:rsidR="00B2172B" w:rsidRPr="00314C72" w:rsidRDefault="00B2172B" w:rsidP="004077FD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 xml:space="preserve">OBJETO: </w:t>
      </w:r>
      <w:r w:rsidRPr="00507B74">
        <w:rPr>
          <w:rFonts w:ascii="Arial" w:eastAsia="Calibri" w:hAnsi="Arial" w:cs="Arial"/>
          <w:noProof/>
          <w:sz w:val="20"/>
          <w:szCs w:val="20"/>
        </w:rPr>
        <w:t>CONTRATAÇÃO DE EMPRESA ESPECIALIZADA PARA EXECUÇÃO DE SERVIÇOS DE CONSTRUÇÃO DE PISO EM CONCRETO ARMADO (EMEI MARIA ALEIXO DE QUEIROZ, NESTE MUNICIPIO DE BARRA DO TURVO, CONFORME PLANILHA ORÇAMENTARIA, CRONOGRAMA-FÍSICO, MEMORIAL DESCRITIVO E PROJETO TÉCNICO, ATRAVÉS DO MEMORANDO Nº 575/2021, DA SECRETARIA DE OBRAS E SERVIÇOS MUNICIPAIS</w:t>
      </w:r>
      <w:r w:rsidRPr="00314C72">
        <w:rPr>
          <w:rFonts w:ascii="Arial" w:eastAsia="Calibri" w:hAnsi="Arial" w:cs="Arial"/>
          <w:sz w:val="20"/>
          <w:szCs w:val="20"/>
        </w:rPr>
        <w:t>.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ADVOGADO (S)/ Nº OAB/email: (*)______________________________________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Pelo presente TERMO, nós, abaixo identificados: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b/>
          <w:sz w:val="20"/>
          <w:szCs w:val="20"/>
        </w:rPr>
      </w:pPr>
      <w:r w:rsidRPr="00314C72">
        <w:rPr>
          <w:rFonts w:ascii="Arial" w:eastAsia="Calibri" w:hAnsi="Arial" w:cs="Arial"/>
          <w:b/>
          <w:sz w:val="20"/>
          <w:szCs w:val="20"/>
        </w:rPr>
        <w:t>1.</w:t>
      </w:r>
      <w:r w:rsidRPr="00314C72">
        <w:rPr>
          <w:rFonts w:ascii="Arial" w:eastAsia="Calibri" w:hAnsi="Arial" w:cs="Arial"/>
          <w:b/>
          <w:sz w:val="20"/>
          <w:szCs w:val="20"/>
        </w:rPr>
        <w:tab/>
        <w:t>Estamos CIENTES de que: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a)</w:t>
      </w:r>
      <w:r w:rsidRPr="00314C72">
        <w:rPr>
          <w:rFonts w:ascii="Arial" w:eastAsia="Calibri" w:hAnsi="Arial" w:cs="Arial"/>
          <w:sz w:val="20"/>
          <w:szCs w:val="20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b)</w:t>
      </w:r>
      <w:r w:rsidRPr="00314C72">
        <w:rPr>
          <w:rFonts w:ascii="Arial" w:eastAsia="Calibri" w:hAnsi="Arial" w:cs="Arial"/>
          <w:sz w:val="20"/>
          <w:szCs w:val="20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c)</w:t>
      </w:r>
      <w:r w:rsidRPr="00314C72">
        <w:rPr>
          <w:rFonts w:ascii="Arial" w:eastAsia="Calibri" w:hAnsi="Arial" w:cs="Arial"/>
          <w:sz w:val="20"/>
          <w:szCs w:val="20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 xml:space="preserve">d) as informações pessoais dos responsáveis pela </w:t>
      </w:r>
      <w:r w:rsidRPr="00314C72">
        <w:rPr>
          <w:rFonts w:ascii="Arial" w:eastAsia="Calibri" w:hAnsi="Arial" w:cs="Arial"/>
          <w:sz w:val="20"/>
          <w:szCs w:val="20"/>
          <w:u w:val="single"/>
        </w:rPr>
        <w:t>contratante</w:t>
      </w:r>
      <w:r w:rsidRPr="00314C72">
        <w:rPr>
          <w:rFonts w:ascii="Arial" w:eastAsia="Calibri" w:hAnsi="Arial" w:cs="Arial"/>
          <w:sz w:val="20"/>
          <w:szCs w:val="20"/>
        </w:rPr>
        <w:t xml:space="preserve"> estão cadastradas no módulo eletrônico do </w:t>
      </w:r>
      <w:r w:rsidRPr="00314C72">
        <w:rPr>
          <w:rFonts w:ascii="Arial" w:hAnsi="Arial" w:cs="Arial"/>
          <w:sz w:val="20"/>
          <w:szCs w:val="20"/>
        </w:rPr>
        <w:t>“Cadastro Corporativo TCESP – CadTCESP”,</w:t>
      </w:r>
      <w:r w:rsidRPr="00314C72">
        <w:rPr>
          <w:rFonts w:ascii="Arial" w:eastAsia="Calibri" w:hAnsi="Arial" w:cs="Arial"/>
          <w:sz w:val="20"/>
          <w:szCs w:val="20"/>
        </w:rPr>
        <w:t xml:space="preserve"> nos termos previstos no Artigo 2º das Instruções nº01/2020, conforme “Declaração(ões) de Atualização Cadastral” anexa (s);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e) é de exclusiva responsabilidade do contratado manter seus dados sempre atualizados.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b/>
          <w:sz w:val="20"/>
          <w:szCs w:val="20"/>
        </w:rPr>
      </w:pPr>
      <w:r w:rsidRPr="00314C72">
        <w:rPr>
          <w:rFonts w:ascii="Arial" w:eastAsia="Calibri" w:hAnsi="Arial" w:cs="Arial"/>
          <w:b/>
          <w:sz w:val="20"/>
          <w:szCs w:val="20"/>
        </w:rPr>
        <w:t>2.</w:t>
      </w:r>
      <w:r w:rsidRPr="00314C72">
        <w:rPr>
          <w:rFonts w:ascii="Arial" w:eastAsia="Calibri" w:hAnsi="Arial" w:cs="Arial"/>
          <w:b/>
          <w:sz w:val="20"/>
          <w:szCs w:val="20"/>
        </w:rPr>
        <w:tab/>
        <w:t>Damo-nos por NOTIFICADOS para: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a)</w:t>
      </w:r>
      <w:r w:rsidRPr="00314C72">
        <w:rPr>
          <w:rFonts w:ascii="Arial" w:eastAsia="Calibri" w:hAnsi="Arial" w:cs="Arial"/>
          <w:sz w:val="20"/>
          <w:szCs w:val="20"/>
        </w:rPr>
        <w:tab/>
        <w:t>O acompanhamento dos atos do processo até seu julgamento final e consequente publicação;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sz w:val="20"/>
          <w:szCs w:val="20"/>
        </w:rPr>
      </w:pPr>
      <w:r w:rsidRPr="00314C72">
        <w:rPr>
          <w:rFonts w:ascii="Arial" w:eastAsia="Calibri" w:hAnsi="Arial" w:cs="Arial"/>
          <w:sz w:val="20"/>
          <w:szCs w:val="20"/>
        </w:rPr>
        <w:t>b)</w:t>
      </w:r>
      <w:r w:rsidRPr="00314C72">
        <w:rPr>
          <w:rFonts w:ascii="Arial" w:eastAsia="Calibri" w:hAnsi="Arial" w:cs="Arial"/>
          <w:sz w:val="20"/>
          <w:szCs w:val="20"/>
        </w:rPr>
        <w:tab/>
        <w:t>Se for o caso e de nosso interesse, nos prazos e nas formas legais e regimentais, exercer o direito de defesa, interpor recursos e o que mais couber.</w:t>
      </w:r>
    </w:p>
    <w:p w:rsidR="00B2172B" w:rsidRPr="00314C72" w:rsidRDefault="00B2172B" w:rsidP="004077FD">
      <w:pPr>
        <w:shd w:val="clear" w:color="auto" w:fill="FFFFFF"/>
        <w:spacing w:after="0"/>
        <w:rPr>
          <w:rFonts w:ascii="Arial" w:eastAsia="Times New Roman" w:hAnsi="Arial" w:cs="Arial"/>
          <w:iCs/>
          <w:sz w:val="20"/>
          <w:szCs w:val="20"/>
          <w:lang w:eastAsia="pt-BR"/>
        </w:rPr>
      </w:pPr>
      <w:r w:rsidRPr="00314C72">
        <w:rPr>
          <w:rFonts w:ascii="Arial" w:eastAsia="Calibri" w:hAnsi="Arial" w:cs="Arial"/>
          <w:b/>
          <w:sz w:val="20"/>
          <w:szCs w:val="20"/>
        </w:rPr>
        <w:t xml:space="preserve">LOCAL e DATA: Barra do Turvo, </w:t>
      </w:r>
      <w:r w:rsidRPr="00507B74">
        <w:rPr>
          <w:rFonts w:ascii="Arial" w:eastAsia="Calibri" w:hAnsi="Arial" w:cs="Arial"/>
          <w:b/>
          <w:noProof/>
          <w:sz w:val="20"/>
          <w:szCs w:val="20"/>
        </w:rPr>
        <w:t>07 de Janeiro de 2022</w:t>
      </w:r>
      <w:r w:rsidRPr="00314C72">
        <w:rPr>
          <w:rFonts w:ascii="Arial" w:eastAsia="Calibri" w:hAnsi="Arial" w:cs="Arial"/>
          <w:b/>
          <w:noProof/>
          <w:sz w:val="20"/>
          <w:szCs w:val="20"/>
        </w:rPr>
        <w:t>.</w:t>
      </w:r>
    </w:p>
    <w:p w:rsidR="00B2172B" w:rsidRPr="00E4097D" w:rsidRDefault="00B2172B" w:rsidP="00E4097D">
      <w:pPr>
        <w:spacing w:after="120"/>
        <w:jc w:val="both"/>
        <w:rPr>
          <w:rFonts w:ascii="Cambria" w:eastAsia="Calibri" w:hAnsi="Cambria" w:cs="Arial"/>
          <w:b/>
          <w:sz w:val="23"/>
          <w:szCs w:val="23"/>
        </w:rPr>
      </w:pPr>
    </w:p>
    <w:p w:rsidR="00B2172B" w:rsidRDefault="00B2172B" w:rsidP="00E4097D">
      <w:pPr>
        <w:spacing w:after="120"/>
        <w:jc w:val="both"/>
        <w:rPr>
          <w:rFonts w:ascii="Cambria" w:eastAsia="Calibri" w:hAnsi="Cambria" w:cs="Arial"/>
          <w:b/>
          <w:sz w:val="23"/>
          <w:szCs w:val="23"/>
          <w:u w:val="single"/>
        </w:rPr>
      </w:pPr>
    </w:p>
    <w:p w:rsidR="00B2172B" w:rsidRDefault="00B2172B" w:rsidP="00E4097D">
      <w:pPr>
        <w:spacing w:after="120"/>
        <w:jc w:val="both"/>
        <w:rPr>
          <w:rFonts w:ascii="Cambria" w:eastAsia="Calibri" w:hAnsi="Cambria" w:cs="Arial"/>
          <w:b/>
          <w:sz w:val="23"/>
          <w:szCs w:val="23"/>
          <w:u w:val="single"/>
        </w:rPr>
      </w:pPr>
    </w:p>
    <w:p w:rsidR="00B2172B" w:rsidRPr="00314C72" w:rsidRDefault="00B2172B" w:rsidP="004077FD">
      <w:pPr>
        <w:rPr>
          <w:rFonts w:ascii="Arial" w:eastAsia="Calibri" w:hAnsi="Arial" w:cs="Arial"/>
          <w:b/>
          <w:sz w:val="24"/>
          <w:szCs w:val="24"/>
        </w:rPr>
      </w:pPr>
      <w:r w:rsidRPr="00314C72">
        <w:rPr>
          <w:rFonts w:ascii="Arial" w:eastAsia="Calibri" w:hAnsi="Arial" w:cs="Arial"/>
          <w:b/>
          <w:sz w:val="24"/>
          <w:szCs w:val="24"/>
          <w:u w:val="single"/>
        </w:rPr>
        <w:t>AUTORIDADE MÁXIMA DO ÓRGÃO/ENTIDADE</w:t>
      </w:r>
      <w:r w:rsidRPr="00314C72">
        <w:rPr>
          <w:rFonts w:ascii="Arial" w:eastAsia="Calibri" w:hAnsi="Arial" w:cs="Arial"/>
          <w:b/>
          <w:strike/>
          <w:sz w:val="24"/>
          <w:szCs w:val="24"/>
        </w:rPr>
        <w:t>:</w:t>
      </w:r>
    </w:p>
    <w:p w:rsidR="00B2172B" w:rsidRPr="00314C72" w:rsidRDefault="00B2172B" w:rsidP="004077FD">
      <w:pPr>
        <w:rPr>
          <w:rFonts w:ascii="Arial" w:eastAsia="Calibri" w:hAnsi="Arial" w:cs="Arial"/>
          <w:sz w:val="24"/>
          <w:szCs w:val="24"/>
        </w:rPr>
      </w:pPr>
      <w:r w:rsidRPr="00314C72">
        <w:rPr>
          <w:rFonts w:ascii="Arial" w:eastAsia="Calibri" w:hAnsi="Arial" w:cs="Arial"/>
          <w:sz w:val="24"/>
          <w:szCs w:val="24"/>
        </w:rPr>
        <w:t xml:space="preserve">Nome: </w:t>
      </w:r>
      <w:r w:rsidRPr="00314C72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314C72">
        <w:rPr>
          <w:rFonts w:ascii="Arial" w:eastAsia="Calibri" w:hAnsi="Arial" w:cs="Arial"/>
          <w:b/>
          <w:sz w:val="24"/>
          <w:szCs w:val="24"/>
        </w:rPr>
        <w:br/>
      </w:r>
      <w:r w:rsidRPr="00314C72">
        <w:rPr>
          <w:rFonts w:ascii="Arial" w:eastAsia="Calibri" w:hAnsi="Arial" w:cs="Arial"/>
          <w:sz w:val="24"/>
          <w:szCs w:val="24"/>
        </w:rPr>
        <w:t>Cargo: Prefeito Municipal</w:t>
      </w:r>
      <w:r w:rsidRPr="00314C72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314C72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B2172B" w:rsidRPr="00314C72" w:rsidRDefault="00B2172B" w:rsidP="004077FD">
      <w:pPr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314C72">
        <w:rPr>
          <w:rFonts w:ascii="Arial" w:eastAsia="Calibri" w:hAnsi="Arial" w:cs="Arial"/>
          <w:b/>
          <w:sz w:val="24"/>
          <w:szCs w:val="24"/>
          <w:u w:val="single"/>
        </w:rPr>
        <w:t>RESPONSÁVEIS PELA HOMOLOGAÇÃO DO CERTAME OU RATIFICAÇÃO DA DISPENSA/INEXIGIBILIDADE DE LICITAÇÃO:</w:t>
      </w:r>
    </w:p>
    <w:p w:rsidR="00B2172B" w:rsidRPr="00314C72" w:rsidRDefault="00B2172B" w:rsidP="004077FD">
      <w:pPr>
        <w:rPr>
          <w:rFonts w:ascii="Arial" w:eastAsia="Calibri" w:hAnsi="Arial" w:cs="Arial"/>
          <w:sz w:val="24"/>
          <w:szCs w:val="24"/>
        </w:rPr>
      </w:pPr>
      <w:r w:rsidRPr="00314C72">
        <w:rPr>
          <w:rFonts w:ascii="Arial" w:eastAsia="Calibri" w:hAnsi="Arial" w:cs="Arial"/>
          <w:sz w:val="24"/>
          <w:szCs w:val="24"/>
        </w:rPr>
        <w:t xml:space="preserve">Nome: </w:t>
      </w:r>
      <w:r w:rsidRPr="00314C72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314C72">
        <w:rPr>
          <w:rFonts w:ascii="Arial" w:eastAsia="Calibri" w:hAnsi="Arial" w:cs="Arial"/>
          <w:b/>
          <w:sz w:val="24"/>
          <w:szCs w:val="24"/>
        </w:rPr>
        <w:br/>
      </w:r>
      <w:r w:rsidRPr="00314C72">
        <w:rPr>
          <w:rFonts w:ascii="Arial" w:eastAsia="Calibri" w:hAnsi="Arial" w:cs="Arial"/>
          <w:sz w:val="24"/>
          <w:szCs w:val="24"/>
        </w:rPr>
        <w:t>Cargo: Prefeito Municipal</w:t>
      </w:r>
      <w:r w:rsidRPr="00314C72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314C72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B2172B" w:rsidRPr="00314C72" w:rsidRDefault="00B2172B" w:rsidP="004077FD">
      <w:pPr>
        <w:rPr>
          <w:rFonts w:ascii="Arial" w:eastAsia="Calibri" w:hAnsi="Arial" w:cs="Arial"/>
          <w:b/>
          <w:sz w:val="24"/>
          <w:szCs w:val="24"/>
          <w:u w:val="single"/>
        </w:rPr>
      </w:pPr>
      <w:r w:rsidRPr="00314C72">
        <w:rPr>
          <w:rFonts w:ascii="Arial" w:eastAsia="Calibri" w:hAnsi="Arial" w:cs="Arial"/>
          <w:b/>
          <w:sz w:val="24"/>
          <w:szCs w:val="24"/>
          <w:u w:val="single"/>
        </w:rPr>
        <w:t>RESPONSÁVEIS QUE ASSINARAM O AJUSTE:</w:t>
      </w:r>
    </w:p>
    <w:p w:rsidR="00B2172B" w:rsidRPr="00314C72" w:rsidRDefault="00B2172B" w:rsidP="004077FD">
      <w:pPr>
        <w:rPr>
          <w:rFonts w:ascii="Arial" w:eastAsia="Calibri" w:hAnsi="Arial" w:cs="Arial"/>
          <w:b/>
          <w:sz w:val="24"/>
          <w:szCs w:val="24"/>
        </w:rPr>
      </w:pPr>
      <w:r w:rsidRPr="00314C72">
        <w:rPr>
          <w:rFonts w:ascii="Arial" w:eastAsia="Calibri" w:hAnsi="Arial" w:cs="Arial"/>
          <w:b/>
          <w:sz w:val="24"/>
          <w:szCs w:val="24"/>
          <w:u w:val="single"/>
        </w:rPr>
        <w:t>Pelo contratante</w:t>
      </w:r>
      <w:r w:rsidRPr="00314C72">
        <w:rPr>
          <w:rFonts w:ascii="Arial" w:eastAsia="Calibri" w:hAnsi="Arial" w:cs="Arial"/>
          <w:b/>
          <w:sz w:val="24"/>
          <w:szCs w:val="24"/>
        </w:rPr>
        <w:t>:</w:t>
      </w:r>
    </w:p>
    <w:p w:rsidR="00B2172B" w:rsidRPr="00314C72" w:rsidRDefault="00B2172B" w:rsidP="004077FD">
      <w:pPr>
        <w:rPr>
          <w:rFonts w:ascii="Arial" w:eastAsia="Calibri" w:hAnsi="Arial" w:cs="Arial"/>
          <w:sz w:val="24"/>
          <w:szCs w:val="24"/>
        </w:rPr>
      </w:pPr>
      <w:r w:rsidRPr="00314C72">
        <w:rPr>
          <w:rFonts w:ascii="Arial" w:eastAsia="Calibri" w:hAnsi="Arial" w:cs="Arial"/>
          <w:sz w:val="24"/>
          <w:szCs w:val="24"/>
        </w:rPr>
        <w:t xml:space="preserve">Nome: </w:t>
      </w:r>
      <w:r w:rsidRPr="00314C72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314C72">
        <w:rPr>
          <w:rFonts w:ascii="Arial" w:eastAsia="Calibri" w:hAnsi="Arial" w:cs="Arial"/>
          <w:b/>
          <w:sz w:val="24"/>
          <w:szCs w:val="24"/>
        </w:rPr>
        <w:br/>
      </w:r>
      <w:r w:rsidRPr="00314C72">
        <w:rPr>
          <w:rFonts w:ascii="Arial" w:eastAsia="Calibri" w:hAnsi="Arial" w:cs="Arial"/>
          <w:sz w:val="24"/>
          <w:szCs w:val="24"/>
        </w:rPr>
        <w:t>Cargo: Prefeito Municipal</w:t>
      </w:r>
      <w:r w:rsidRPr="00314C72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314C72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B2172B" w:rsidRPr="00314C72" w:rsidRDefault="00B2172B" w:rsidP="004077FD">
      <w:pPr>
        <w:rPr>
          <w:rFonts w:ascii="Arial" w:eastAsia="Calibri" w:hAnsi="Arial" w:cs="Arial"/>
          <w:b/>
          <w:sz w:val="24"/>
          <w:szCs w:val="24"/>
        </w:rPr>
      </w:pPr>
      <w:r w:rsidRPr="00314C72">
        <w:rPr>
          <w:rFonts w:ascii="Arial" w:eastAsia="Calibri" w:hAnsi="Arial" w:cs="Arial"/>
          <w:b/>
          <w:sz w:val="24"/>
          <w:szCs w:val="24"/>
          <w:u w:val="single"/>
        </w:rPr>
        <w:t>Pela contratada</w:t>
      </w:r>
      <w:r w:rsidRPr="00314C72">
        <w:rPr>
          <w:rFonts w:ascii="Arial" w:eastAsia="Calibri" w:hAnsi="Arial" w:cs="Arial"/>
          <w:b/>
          <w:sz w:val="24"/>
          <w:szCs w:val="24"/>
        </w:rPr>
        <w:t>:</w:t>
      </w:r>
    </w:p>
    <w:p w:rsidR="00B2172B" w:rsidRPr="00314C72" w:rsidRDefault="00B2172B" w:rsidP="004077FD">
      <w:pPr>
        <w:rPr>
          <w:rFonts w:ascii="Arial" w:eastAsia="Calibri" w:hAnsi="Arial" w:cs="Arial"/>
          <w:sz w:val="24"/>
          <w:szCs w:val="24"/>
        </w:rPr>
      </w:pPr>
      <w:r w:rsidRPr="00314C72">
        <w:rPr>
          <w:rFonts w:ascii="Arial" w:eastAsia="Calibri" w:hAnsi="Arial" w:cs="Arial"/>
          <w:sz w:val="24"/>
          <w:szCs w:val="24"/>
        </w:rPr>
        <w:t xml:space="preserve">Nome: </w:t>
      </w:r>
      <w:r w:rsidRPr="00507B74">
        <w:rPr>
          <w:rFonts w:ascii="Arial" w:eastAsia="Calibri" w:hAnsi="Arial" w:cs="Arial"/>
          <w:b/>
          <w:noProof/>
          <w:sz w:val="24"/>
          <w:szCs w:val="24"/>
        </w:rPr>
        <w:t>Janaina da Silva Cardoso</w:t>
      </w:r>
      <w:r w:rsidRPr="00314C72">
        <w:rPr>
          <w:rFonts w:ascii="Arial" w:eastAsia="Calibri" w:hAnsi="Arial" w:cs="Arial"/>
          <w:b/>
          <w:noProof/>
          <w:sz w:val="24"/>
          <w:szCs w:val="24"/>
        </w:rPr>
        <w:br/>
      </w:r>
      <w:r w:rsidRPr="00314C72">
        <w:rPr>
          <w:rFonts w:ascii="Arial" w:eastAsia="Calibri" w:hAnsi="Arial" w:cs="Arial"/>
          <w:sz w:val="24"/>
          <w:szCs w:val="24"/>
        </w:rPr>
        <w:t xml:space="preserve">Cargo: Representante Legal </w:t>
      </w:r>
      <w:r w:rsidRPr="00314C72">
        <w:rPr>
          <w:rFonts w:ascii="Arial" w:eastAsia="Calibri" w:hAnsi="Arial" w:cs="Arial"/>
          <w:sz w:val="24"/>
          <w:szCs w:val="24"/>
        </w:rPr>
        <w:br/>
        <w:t xml:space="preserve">CPF: </w:t>
      </w:r>
      <w:r w:rsidRPr="00507B74">
        <w:rPr>
          <w:rFonts w:ascii="Arial" w:eastAsia="Calibri" w:hAnsi="Arial" w:cs="Arial"/>
          <w:noProof/>
          <w:sz w:val="24"/>
          <w:szCs w:val="24"/>
        </w:rPr>
        <w:t>351.092.828-89</w:t>
      </w:r>
      <w:r w:rsidRPr="00314C72">
        <w:rPr>
          <w:rFonts w:ascii="Arial" w:eastAsia="Calibri" w:hAnsi="Arial" w:cs="Arial"/>
          <w:noProof/>
          <w:sz w:val="24"/>
          <w:szCs w:val="24"/>
        </w:rPr>
        <w:br/>
      </w:r>
      <w:r w:rsidRPr="00314C72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B2172B" w:rsidRPr="00314C72" w:rsidRDefault="00B2172B" w:rsidP="004077FD">
      <w:pPr>
        <w:rPr>
          <w:rFonts w:ascii="Arial" w:eastAsia="Calibri" w:hAnsi="Arial" w:cs="Arial"/>
          <w:b/>
          <w:sz w:val="24"/>
          <w:szCs w:val="24"/>
        </w:rPr>
      </w:pPr>
      <w:r w:rsidRPr="00314C72">
        <w:rPr>
          <w:rFonts w:ascii="Arial" w:eastAsia="Calibri" w:hAnsi="Arial" w:cs="Arial"/>
          <w:b/>
          <w:sz w:val="24"/>
          <w:szCs w:val="24"/>
          <w:u w:val="single"/>
        </w:rPr>
        <w:t>ORDENADOR DE DESPESAS DA CONTRATANTE</w:t>
      </w:r>
      <w:r w:rsidRPr="00314C72">
        <w:rPr>
          <w:rFonts w:ascii="Arial" w:eastAsia="Calibri" w:hAnsi="Arial" w:cs="Arial"/>
          <w:b/>
          <w:sz w:val="24"/>
          <w:szCs w:val="24"/>
        </w:rPr>
        <w:t>:</w:t>
      </w:r>
    </w:p>
    <w:p w:rsidR="00B2172B" w:rsidRPr="00314C72" w:rsidRDefault="00B2172B" w:rsidP="004077FD">
      <w:pPr>
        <w:rPr>
          <w:rFonts w:ascii="Arial" w:eastAsia="Calibri" w:hAnsi="Arial" w:cs="Arial"/>
          <w:sz w:val="24"/>
          <w:szCs w:val="24"/>
        </w:rPr>
      </w:pPr>
      <w:r w:rsidRPr="00314C72">
        <w:rPr>
          <w:rFonts w:ascii="Arial" w:eastAsia="Calibri" w:hAnsi="Arial" w:cs="Arial"/>
          <w:sz w:val="24"/>
          <w:szCs w:val="24"/>
        </w:rPr>
        <w:t xml:space="preserve">Nome: </w:t>
      </w:r>
      <w:r w:rsidRPr="00314C72">
        <w:rPr>
          <w:rFonts w:ascii="Arial" w:eastAsia="Calibri" w:hAnsi="Arial" w:cs="Arial"/>
          <w:b/>
          <w:sz w:val="24"/>
          <w:szCs w:val="24"/>
        </w:rPr>
        <w:t>JEFFERSON LUIZ MARTINS</w:t>
      </w:r>
      <w:r w:rsidRPr="00314C72">
        <w:rPr>
          <w:rFonts w:ascii="Arial" w:eastAsia="Calibri" w:hAnsi="Arial" w:cs="Arial"/>
          <w:b/>
          <w:sz w:val="24"/>
          <w:szCs w:val="24"/>
        </w:rPr>
        <w:br/>
      </w:r>
      <w:r w:rsidRPr="00314C72">
        <w:rPr>
          <w:rFonts w:ascii="Arial" w:eastAsia="Calibri" w:hAnsi="Arial" w:cs="Arial"/>
          <w:sz w:val="24"/>
          <w:szCs w:val="24"/>
        </w:rPr>
        <w:t>Cargo: PREFEITO MUNICIPAL</w:t>
      </w:r>
      <w:r w:rsidRPr="00314C72">
        <w:rPr>
          <w:rFonts w:ascii="Arial" w:eastAsia="Calibri" w:hAnsi="Arial" w:cs="Arial"/>
          <w:sz w:val="24"/>
          <w:szCs w:val="24"/>
        </w:rPr>
        <w:br/>
        <w:t xml:space="preserve">CPF: 575.551.849-15 </w:t>
      </w:r>
      <w:r w:rsidRPr="00314C72">
        <w:rPr>
          <w:rFonts w:ascii="Arial" w:eastAsia="Calibri" w:hAnsi="Arial" w:cs="Arial"/>
          <w:sz w:val="24"/>
          <w:szCs w:val="24"/>
        </w:rPr>
        <w:br/>
        <w:t>Assinatura: ______________________________________________________</w:t>
      </w:r>
    </w:p>
    <w:p w:rsidR="00B2172B" w:rsidRPr="00314C72" w:rsidRDefault="00B2172B" w:rsidP="004077FD">
      <w:pPr>
        <w:shd w:val="clear" w:color="auto" w:fill="FFFFFF"/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14C72">
        <w:rPr>
          <w:rFonts w:ascii="Arial" w:eastAsia="Calibri" w:hAnsi="Arial" w:cs="Arial"/>
          <w:sz w:val="24"/>
          <w:szCs w:val="24"/>
        </w:rPr>
        <w:t>(*) Facultativo. Indicar quando já constituído, informando, inclusive, o endereço eletrônico.</w:t>
      </w:r>
    </w:p>
    <w:p w:rsidR="00B2172B" w:rsidRPr="00373A68" w:rsidRDefault="00B2172B" w:rsidP="004077FD">
      <w:pPr>
        <w:spacing w:after="120"/>
        <w:jc w:val="both"/>
        <w:rPr>
          <w:rFonts w:ascii="Arial" w:eastAsia="Calibri" w:hAnsi="Arial" w:cs="Arial"/>
        </w:rPr>
      </w:pPr>
    </w:p>
    <w:p w:rsidR="00B2172B" w:rsidRDefault="00B2172B" w:rsidP="004077FD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</w:p>
    <w:p w:rsidR="00B2172B" w:rsidRPr="00373A68" w:rsidRDefault="00B2172B" w:rsidP="004077FD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eastAsia="pt-BR"/>
        </w:rPr>
      </w:pPr>
    </w:p>
    <w:p w:rsidR="00B2172B" w:rsidRDefault="00B2172B" w:rsidP="004077FD">
      <w:pPr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</w:p>
    <w:p w:rsidR="00B2172B" w:rsidRPr="00373A68" w:rsidRDefault="00B2172B" w:rsidP="004077FD">
      <w:pPr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  <w:r w:rsidRPr="00373A68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ANEXO II  -  CADASTRO DO RESPONSÁVEL </w:t>
      </w:r>
    </w:p>
    <w:p w:rsidR="00B2172B" w:rsidRPr="00373A68" w:rsidRDefault="00B2172B" w:rsidP="004077FD">
      <w:pPr>
        <w:spacing w:after="120"/>
        <w:ind w:right="141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2172B" w:rsidRPr="000E37E7" w:rsidRDefault="00B2172B" w:rsidP="004077FD">
      <w:pPr>
        <w:ind w:right="141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0E37E7"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ÓRGÃO OU ENTIDADE: </w:t>
      </w:r>
    </w:p>
    <w:p w:rsidR="00B2172B" w:rsidRPr="000E37E7" w:rsidRDefault="00B2172B" w:rsidP="004077FD">
      <w:pPr>
        <w:ind w:right="141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tbl>
      <w:tblPr>
        <w:tblStyle w:val="Tabelacomgrade"/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B2172B" w:rsidRPr="000E37E7" w:rsidTr="00A25D58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>Jefferson Luiz Martins</w:t>
            </w:r>
          </w:p>
        </w:tc>
      </w:tr>
      <w:tr w:rsidR="00B2172B" w:rsidRPr="000E37E7" w:rsidTr="00A25D58">
        <w:trPr>
          <w:trHeight w:val="454"/>
        </w:trPr>
        <w:tc>
          <w:tcPr>
            <w:tcW w:w="2660" w:type="dxa"/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>Cargo:</w:t>
            </w:r>
          </w:p>
        </w:tc>
        <w:tc>
          <w:tcPr>
            <w:tcW w:w="6060" w:type="dxa"/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>Prefeito Municipal</w:t>
            </w:r>
          </w:p>
        </w:tc>
      </w:tr>
      <w:tr w:rsidR="00B2172B" w:rsidRPr="000E37E7" w:rsidTr="00A25D58">
        <w:trPr>
          <w:trHeight w:val="454"/>
        </w:trPr>
        <w:tc>
          <w:tcPr>
            <w:tcW w:w="2660" w:type="dxa"/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 xml:space="preserve">CPF: </w:t>
            </w:r>
          </w:p>
        </w:tc>
        <w:tc>
          <w:tcPr>
            <w:tcW w:w="6060" w:type="dxa"/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>575.551.849-15</w:t>
            </w:r>
          </w:p>
        </w:tc>
      </w:tr>
      <w:tr w:rsidR="00B2172B" w:rsidRPr="000E37E7" w:rsidTr="00A25D58">
        <w:trPr>
          <w:trHeight w:val="454"/>
        </w:trPr>
        <w:tc>
          <w:tcPr>
            <w:tcW w:w="2660" w:type="dxa"/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 xml:space="preserve">Período de gestão: </w:t>
            </w:r>
          </w:p>
        </w:tc>
        <w:tc>
          <w:tcPr>
            <w:tcW w:w="6060" w:type="dxa"/>
            <w:vAlign w:val="center"/>
          </w:tcPr>
          <w:p w:rsidR="00B2172B" w:rsidRPr="000E37E7" w:rsidRDefault="00B2172B" w:rsidP="00A25D5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0E37E7">
              <w:rPr>
                <w:rFonts w:ascii="Calibri" w:hAnsi="Calibri" w:cs="Calibri"/>
                <w:sz w:val="24"/>
                <w:szCs w:val="24"/>
              </w:rPr>
              <w:t>01/01/2021 à 31/12/2024</w:t>
            </w:r>
          </w:p>
        </w:tc>
      </w:tr>
    </w:tbl>
    <w:p w:rsidR="00B2172B" w:rsidRPr="000E37E7" w:rsidRDefault="00B2172B" w:rsidP="004077FD">
      <w:pPr>
        <w:rPr>
          <w:rFonts w:ascii="Calibri" w:hAnsi="Calibri" w:cs="Calibri"/>
          <w:i/>
          <w:sz w:val="24"/>
          <w:szCs w:val="24"/>
        </w:rPr>
      </w:pPr>
      <w:r w:rsidRPr="000E37E7">
        <w:rPr>
          <w:rFonts w:ascii="Calibri" w:hAnsi="Calibri" w:cs="Calibri"/>
          <w:i/>
          <w:sz w:val="24"/>
          <w:szCs w:val="24"/>
        </w:rPr>
        <w:t xml:space="preserve">Obs: </w:t>
      </w:r>
      <w:r w:rsidRPr="000E37E7">
        <w:rPr>
          <w:rFonts w:ascii="Calibri" w:hAnsi="Calibri" w:cs="Calibri"/>
          <w:i/>
          <w:sz w:val="24"/>
          <w:szCs w:val="24"/>
        </w:rPr>
        <w:tab/>
        <w:t>1. Todos os campos são de preenchimento obrigatório.</w:t>
      </w:r>
    </w:p>
    <w:p w:rsidR="00B2172B" w:rsidRPr="000E37E7" w:rsidRDefault="00B2172B" w:rsidP="004077FD">
      <w:pPr>
        <w:rPr>
          <w:rFonts w:ascii="Calibri" w:hAnsi="Calibri" w:cs="Calibri"/>
          <w:i/>
          <w:sz w:val="24"/>
          <w:szCs w:val="24"/>
        </w:rPr>
      </w:pPr>
      <w:r w:rsidRPr="000E37E7">
        <w:rPr>
          <w:rFonts w:ascii="Calibri" w:hAnsi="Calibri" w:cs="Calibri"/>
          <w:i/>
          <w:sz w:val="24"/>
          <w:szCs w:val="24"/>
        </w:rPr>
        <w:tab/>
        <w:t>2. Repetir o quadro, se necessário, informando todos os responsáveis durante o exercício..</w:t>
      </w:r>
    </w:p>
    <w:p w:rsidR="00B2172B" w:rsidRPr="000E37E7" w:rsidRDefault="00B2172B" w:rsidP="004077FD">
      <w:pPr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i/>
          <w:sz w:val="24"/>
          <w:szCs w:val="24"/>
        </w:rPr>
        <w:tab/>
        <w:t>3. Anexar a “Declaração de Atualização Cadastral” emitida pelo sistema “Cadastro Corporativo TCESP – CadTCESP”, por ocasião da remessa do presente documento ao TCESP</w:t>
      </w:r>
      <w:r w:rsidRPr="000E37E7">
        <w:rPr>
          <w:rFonts w:ascii="Calibri" w:hAnsi="Calibri" w:cs="Calibri"/>
          <w:sz w:val="24"/>
          <w:szCs w:val="24"/>
        </w:rPr>
        <w:t>.</w:t>
      </w:r>
    </w:p>
    <w:p w:rsidR="00B2172B" w:rsidRPr="000E37E7" w:rsidRDefault="00B2172B" w:rsidP="004077FD">
      <w:pPr>
        <w:rPr>
          <w:rFonts w:ascii="Calibri" w:hAnsi="Calibri" w:cs="Calibri"/>
          <w:sz w:val="24"/>
          <w:szCs w:val="24"/>
        </w:rPr>
      </w:pPr>
    </w:p>
    <w:p w:rsidR="00B2172B" w:rsidRPr="000E37E7" w:rsidRDefault="00B2172B" w:rsidP="004077FD">
      <w:pPr>
        <w:rPr>
          <w:rFonts w:ascii="Calibri" w:hAnsi="Calibri" w:cs="Calibri"/>
          <w:sz w:val="24"/>
          <w:szCs w:val="24"/>
        </w:rPr>
      </w:pPr>
    </w:p>
    <w:p w:rsidR="00B2172B" w:rsidRPr="000E37E7" w:rsidRDefault="00B2172B" w:rsidP="004077FD">
      <w:pPr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As informações pessoais dos responsáveis estão cadastradas no módulo eletrônico do Cadastro TCESP, conforme previsto no </w:t>
      </w:r>
      <w:r w:rsidRPr="000E37E7">
        <w:rPr>
          <w:rFonts w:ascii="Calibri" w:eastAsia="Calibri" w:hAnsi="Calibri" w:cs="Calibri"/>
          <w:sz w:val="24"/>
          <w:szCs w:val="24"/>
        </w:rPr>
        <w:t>Artigo 2º das Instruções nº01/2020</w:t>
      </w:r>
      <w:r w:rsidRPr="000E37E7">
        <w:rPr>
          <w:rFonts w:ascii="Calibri" w:hAnsi="Calibri" w:cs="Calibri"/>
          <w:sz w:val="24"/>
          <w:szCs w:val="24"/>
        </w:rPr>
        <w:t>, conforme “Declaração de Atualização Cadastral” ora anexada (s).</w:t>
      </w:r>
    </w:p>
    <w:p w:rsidR="00B2172B" w:rsidRPr="000E37E7" w:rsidRDefault="00B2172B" w:rsidP="004077FD">
      <w:pPr>
        <w:rPr>
          <w:rFonts w:ascii="Calibri" w:hAnsi="Calibri" w:cs="Calibri"/>
          <w:sz w:val="24"/>
          <w:szCs w:val="24"/>
        </w:rPr>
      </w:pPr>
    </w:p>
    <w:p w:rsidR="00B2172B" w:rsidRDefault="00B2172B" w:rsidP="004077FD">
      <w:pPr>
        <w:rPr>
          <w:rFonts w:ascii="Calibri" w:hAnsi="Calibri" w:cs="Calibri"/>
          <w:sz w:val="24"/>
          <w:szCs w:val="24"/>
        </w:rPr>
      </w:pPr>
    </w:p>
    <w:p w:rsidR="00B2172B" w:rsidRPr="000E37E7" w:rsidRDefault="00B2172B" w:rsidP="004077FD">
      <w:pPr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>_______________________________________</w:t>
      </w:r>
    </w:p>
    <w:p w:rsidR="00B2172B" w:rsidRPr="000E37E7" w:rsidRDefault="00B2172B" w:rsidP="004077FD">
      <w:pPr>
        <w:shd w:val="clear" w:color="auto" w:fill="FFFFFF"/>
        <w:spacing w:after="0"/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>Assinatura do responsável pelo preenchimento.</w:t>
      </w:r>
    </w:p>
    <w:p w:rsidR="00B2172B" w:rsidRPr="000E37E7" w:rsidRDefault="00B2172B" w:rsidP="004077FD">
      <w:pPr>
        <w:shd w:val="clear" w:color="auto" w:fill="FFFFFF"/>
        <w:spacing w:after="0"/>
        <w:jc w:val="both"/>
        <w:rPr>
          <w:rFonts w:ascii="Calibri" w:hAnsi="Calibri" w:cs="Calibri"/>
          <w:sz w:val="24"/>
          <w:szCs w:val="24"/>
        </w:rPr>
      </w:pPr>
    </w:p>
    <w:p w:rsidR="00B2172B" w:rsidRPr="00373A68" w:rsidRDefault="00B2172B" w:rsidP="004077FD">
      <w:pPr>
        <w:spacing w:after="120"/>
        <w:jc w:val="both"/>
        <w:rPr>
          <w:rFonts w:ascii="Arial" w:eastAsia="Calibri" w:hAnsi="Arial" w:cs="Arial"/>
          <w:b/>
          <w:sz w:val="24"/>
        </w:rPr>
      </w:pPr>
    </w:p>
    <w:p w:rsidR="00B2172B" w:rsidRPr="00373A68" w:rsidRDefault="00B2172B" w:rsidP="004077FD">
      <w:pPr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B2172B" w:rsidRPr="00373A68" w:rsidRDefault="00B2172B" w:rsidP="004077FD">
      <w:pPr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B2172B" w:rsidRPr="00373A68" w:rsidRDefault="00B2172B" w:rsidP="004077FD">
      <w:pPr>
        <w:spacing w:after="0" w:line="240" w:lineRule="auto"/>
        <w:jc w:val="center"/>
        <w:rPr>
          <w:rFonts w:ascii="Arial" w:eastAsia="Times New Roman" w:hAnsi="Arial" w:cs="Arial"/>
          <w:iCs/>
          <w:sz w:val="24"/>
          <w:szCs w:val="24"/>
          <w:lang w:eastAsia="pt-BR"/>
        </w:rPr>
      </w:pPr>
    </w:p>
    <w:p w:rsidR="00B2172B" w:rsidRDefault="00B2172B" w:rsidP="004077FD">
      <w:pPr>
        <w:tabs>
          <w:tab w:val="left" w:pos="8983"/>
          <w:tab w:val="left" w:pos="10095"/>
        </w:tabs>
        <w:ind w:left="-142" w:firstLine="142"/>
        <w:jc w:val="center"/>
        <w:rPr>
          <w:rFonts w:ascii="Calibri" w:hAnsi="Calibri" w:cs="Calibri"/>
          <w:b/>
          <w:sz w:val="24"/>
          <w:szCs w:val="24"/>
          <w:u w:val="single"/>
        </w:rPr>
      </w:pPr>
    </w:p>
    <w:p w:rsidR="00B2172B" w:rsidRPr="000E37E7" w:rsidRDefault="00B2172B" w:rsidP="004077FD">
      <w:pPr>
        <w:tabs>
          <w:tab w:val="left" w:pos="8983"/>
          <w:tab w:val="left" w:pos="10095"/>
        </w:tabs>
        <w:ind w:left="-142" w:firstLine="142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0E37E7">
        <w:rPr>
          <w:rFonts w:ascii="Calibri" w:hAnsi="Calibri" w:cs="Calibri"/>
          <w:b/>
          <w:sz w:val="24"/>
          <w:szCs w:val="24"/>
          <w:u w:val="single"/>
        </w:rPr>
        <w:lastRenderedPageBreak/>
        <w:t>DECLARAÇÃO DE DOCUMENTOS À DISPOSIÇÃO DO TCE-SP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/>
      </w:r>
      <w:r w:rsidRPr="000E37E7">
        <w:rPr>
          <w:rFonts w:ascii="Calibri" w:hAnsi="Calibri" w:cs="Calibri"/>
          <w:sz w:val="24"/>
          <w:szCs w:val="24"/>
        </w:rPr>
        <w:t xml:space="preserve">CONTRATO Nº </w:t>
      </w:r>
      <w:r w:rsidRPr="00507B74">
        <w:rPr>
          <w:rFonts w:ascii="Calibri" w:hAnsi="Calibri" w:cs="Calibri"/>
          <w:b/>
          <w:noProof/>
          <w:sz w:val="24"/>
          <w:szCs w:val="24"/>
        </w:rPr>
        <w:t>001/2022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>CONTRATANTE: MUNICÍPIO DE BARRA DO TURVO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CNPJ: </w:t>
      </w:r>
      <w:r w:rsidRPr="000E37E7">
        <w:rPr>
          <w:rFonts w:ascii="Calibri" w:hAnsi="Calibri" w:cs="Calibri"/>
          <w:b/>
          <w:sz w:val="24"/>
          <w:szCs w:val="24"/>
        </w:rPr>
        <w:t>46.634.317/0001-80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CONTRATADO: </w:t>
      </w:r>
      <w:r w:rsidRPr="00507B74">
        <w:rPr>
          <w:rFonts w:ascii="Calibri" w:hAnsi="Calibri" w:cs="Calibri"/>
          <w:noProof/>
          <w:sz w:val="24"/>
          <w:szCs w:val="24"/>
        </w:rPr>
        <w:t>OLIVEIRA MATERIAIS DE CONSTRUÇÃO LTDA - ME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CNPJ: </w:t>
      </w:r>
      <w:r w:rsidRPr="00507B74">
        <w:rPr>
          <w:rFonts w:ascii="Calibri" w:hAnsi="Calibri" w:cs="Calibri"/>
          <w:b/>
          <w:noProof/>
          <w:sz w:val="24"/>
          <w:szCs w:val="24"/>
        </w:rPr>
        <w:t>30.411.145/0001-46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DATA DA ASSINATURA: </w:t>
      </w:r>
      <w:r w:rsidRPr="00507B74">
        <w:rPr>
          <w:rFonts w:ascii="Calibri" w:hAnsi="Calibri" w:cs="Calibri"/>
          <w:b/>
          <w:noProof/>
          <w:sz w:val="24"/>
          <w:szCs w:val="24"/>
        </w:rPr>
        <w:t>07 de Janeiro de 2022</w:t>
      </w:r>
      <w:r w:rsidRPr="000E37E7">
        <w:rPr>
          <w:rFonts w:ascii="Calibri" w:hAnsi="Calibri" w:cs="Calibri"/>
          <w:noProof/>
          <w:sz w:val="24"/>
          <w:szCs w:val="24"/>
        </w:rPr>
        <w:t>.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both"/>
        <w:rPr>
          <w:rFonts w:ascii="Calibri" w:hAnsi="Calibri" w:cs="Calibri"/>
          <w:b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VIGÊNCIA: </w:t>
      </w:r>
      <w:r w:rsidRPr="00507B74">
        <w:rPr>
          <w:rFonts w:ascii="Calibri" w:eastAsia="Times New Roman" w:hAnsi="Calibri" w:cs="Calibri"/>
          <w:b/>
          <w:bCs/>
          <w:noProof/>
          <w:sz w:val="23"/>
          <w:szCs w:val="23"/>
          <w:highlight w:val="yellow"/>
          <w:lang w:eastAsia="pt-BR"/>
        </w:rPr>
        <w:t>12 (doze) meses</w:t>
      </w:r>
      <w:r w:rsidRPr="00977DED">
        <w:rPr>
          <w:rFonts w:ascii="Calibri" w:eastAsia="Times New Roman" w:hAnsi="Calibri" w:cs="Calibri"/>
          <w:bCs/>
          <w:sz w:val="23"/>
          <w:szCs w:val="23"/>
          <w:highlight w:val="yellow"/>
          <w:lang w:eastAsia="pt-BR"/>
        </w:rPr>
        <w:t>, a contar da data da assinatura do Termo de Contrato</w:t>
      </w:r>
      <w:r>
        <w:rPr>
          <w:rFonts w:ascii="Calibri" w:eastAsia="Times New Roman" w:hAnsi="Calibri" w:cs="Calibri"/>
          <w:bCs/>
          <w:sz w:val="23"/>
          <w:szCs w:val="23"/>
          <w:lang w:eastAsia="pt-BR"/>
        </w:rPr>
        <w:t>.</w:t>
      </w:r>
    </w:p>
    <w:p w:rsidR="00B2172B" w:rsidRPr="000E37E7" w:rsidRDefault="00B2172B" w:rsidP="004077FD">
      <w:pPr>
        <w:tabs>
          <w:tab w:val="left" w:pos="8983"/>
          <w:tab w:val="left" w:pos="10095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b/>
          <w:sz w:val="24"/>
          <w:szCs w:val="24"/>
          <w:u w:val="single"/>
        </w:rPr>
        <w:t>OBJETO</w:t>
      </w:r>
      <w:r w:rsidRPr="000E37E7">
        <w:rPr>
          <w:rFonts w:ascii="Calibri" w:hAnsi="Calibri" w:cs="Calibri"/>
          <w:sz w:val="24"/>
          <w:szCs w:val="24"/>
        </w:rPr>
        <w:t xml:space="preserve">: </w:t>
      </w:r>
      <w:r w:rsidRPr="00507B74">
        <w:rPr>
          <w:rFonts w:ascii="Calibri" w:hAnsi="Calibri" w:cs="Calibri"/>
          <w:noProof/>
          <w:sz w:val="24"/>
          <w:szCs w:val="24"/>
        </w:rPr>
        <w:t>CONTRATAÇÃO DE EMPRESA ESPECIALIZADA PARA EXECUÇÃO DE SERVIÇOS DE CONSTRUÇÃO DE PISO EM CONCRETO ARMADO (EMEI MARIA ALEIXO DE QUEIROZ, NESTE MUNICIPIO DE BARRA DO TURVO, CONFORME PLANILHA ORÇAMENTARIA, CRONOGRAMA-FÍSICO, MEMORIAL DESCRITIVO E PROJETO TÉCNICO, ATRAVÉS DO MEMORANDO Nº 575/2021, DA SECRETARIA DE OBRAS E SERVIÇOS MUNICIPAIS</w:t>
      </w:r>
      <w:r w:rsidRPr="000E37E7">
        <w:rPr>
          <w:rFonts w:ascii="Calibri" w:hAnsi="Calibri" w:cs="Calibri"/>
          <w:sz w:val="24"/>
          <w:szCs w:val="24"/>
        </w:rPr>
        <w:t>.</w:t>
      </w:r>
    </w:p>
    <w:p w:rsidR="00B2172B" w:rsidRPr="000E37E7" w:rsidRDefault="00B2172B" w:rsidP="004077FD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VALOR (R$): - </w:t>
      </w:r>
      <w:r w:rsidRPr="00507B74">
        <w:rPr>
          <w:rFonts w:ascii="Calibri" w:hAnsi="Calibri" w:cs="Calibri"/>
          <w:noProof/>
          <w:sz w:val="24"/>
          <w:szCs w:val="24"/>
        </w:rPr>
        <w:t>R$ 131.028,92 (cento e trinta e um mil e vinte e oito reais e noventa e dois centavos)</w:t>
      </w:r>
      <w:r>
        <w:rPr>
          <w:rFonts w:ascii="Calibri" w:hAnsi="Calibri" w:cs="Calibri"/>
          <w:sz w:val="24"/>
          <w:szCs w:val="24"/>
        </w:rPr>
        <w:t>.</w:t>
      </w:r>
    </w:p>
    <w:p w:rsidR="00B2172B" w:rsidRPr="000E37E7" w:rsidRDefault="00B2172B" w:rsidP="004077FD">
      <w:pPr>
        <w:tabs>
          <w:tab w:val="left" w:pos="8983"/>
          <w:tab w:val="left" w:pos="10095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B2172B" w:rsidRPr="000E37E7" w:rsidRDefault="00B2172B" w:rsidP="004077FD">
      <w:pPr>
        <w:tabs>
          <w:tab w:val="left" w:pos="8983"/>
          <w:tab w:val="left" w:pos="10095"/>
        </w:tabs>
        <w:jc w:val="right"/>
        <w:rPr>
          <w:rFonts w:ascii="Calibri" w:hAnsi="Calibri" w:cs="Calibri"/>
          <w:sz w:val="24"/>
          <w:szCs w:val="24"/>
        </w:rPr>
      </w:pPr>
      <w:r w:rsidRPr="000E37E7">
        <w:rPr>
          <w:rFonts w:ascii="Calibri" w:hAnsi="Calibri" w:cs="Calibri"/>
          <w:sz w:val="24"/>
          <w:szCs w:val="24"/>
        </w:rPr>
        <w:t xml:space="preserve">Barra do Turvo, </w:t>
      </w:r>
      <w:r w:rsidRPr="00507B74">
        <w:rPr>
          <w:rFonts w:ascii="Calibri" w:hAnsi="Calibri" w:cs="Calibri"/>
          <w:noProof/>
          <w:sz w:val="24"/>
          <w:szCs w:val="24"/>
        </w:rPr>
        <w:t>07 de Janeiro de 2022</w:t>
      </w:r>
      <w:r w:rsidRPr="000E37E7">
        <w:rPr>
          <w:rFonts w:ascii="Calibri" w:hAnsi="Calibri" w:cs="Calibri"/>
          <w:sz w:val="24"/>
          <w:szCs w:val="24"/>
        </w:rPr>
        <w:t>.</w:t>
      </w:r>
    </w:p>
    <w:p w:rsidR="00B2172B" w:rsidRPr="000E37E7" w:rsidRDefault="00B2172B" w:rsidP="004077FD">
      <w:pPr>
        <w:tabs>
          <w:tab w:val="left" w:pos="8983"/>
          <w:tab w:val="left" w:pos="10095"/>
        </w:tabs>
        <w:ind w:left="-142" w:firstLine="142"/>
        <w:jc w:val="both"/>
        <w:rPr>
          <w:rFonts w:ascii="Calibri" w:hAnsi="Calibri" w:cs="Calibri"/>
          <w:sz w:val="24"/>
          <w:szCs w:val="24"/>
        </w:rPr>
      </w:pPr>
    </w:p>
    <w:p w:rsidR="00B2172B" w:rsidRDefault="00B2172B" w:rsidP="004077FD">
      <w:pPr>
        <w:tabs>
          <w:tab w:val="left" w:pos="8983"/>
          <w:tab w:val="left" w:pos="10095"/>
        </w:tabs>
        <w:ind w:left="-142" w:firstLine="142"/>
        <w:jc w:val="center"/>
      </w:pPr>
      <w:r w:rsidRPr="000E37E7">
        <w:rPr>
          <w:rFonts w:ascii="Calibri" w:hAnsi="Calibri" w:cs="Calibri"/>
          <w:b/>
          <w:sz w:val="24"/>
          <w:szCs w:val="24"/>
        </w:rPr>
        <w:t>MOACIR LOURENÇO DE FRANÇA JUNIOR</w:t>
      </w:r>
      <w:r w:rsidRPr="000E37E7">
        <w:rPr>
          <w:rFonts w:ascii="Calibri" w:hAnsi="Calibri" w:cs="Calibri"/>
          <w:sz w:val="24"/>
          <w:szCs w:val="24"/>
        </w:rPr>
        <w:br/>
      </w:r>
      <w:r w:rsidRPr="000E37E7">
        <w:rPr>
          <w:rFonts w:ascii="Calibri" w:hAnsi="Calibri" w:cs="Calibri"/>
        </w:rPr>
        <w:t>Responsável pelo atendimento a requisições de documentos do TCESP</w:t>
      </w:r>
    </w:p>
    <w:p w:rsidR="00B2172B" w:rsidRDefault="00B2172B" w:rsidP="004077FD">
      <w:pPr>
        <w:spacing w:after="120"/>
        <w:jc w:val="both"/>
        <w:sectPr w:rsidR="00B2172B" w:rsidSect="00B2172B">
          <w:headerReference w:type="default" r:id="rId8"/>
          <w:pgSz w:w="11906" w:h="16838"/>
          <w:pgMar w:top="1417" w:right="849" w:bottom="1417" w:left="993" w:header="708" w:footer="708" w:gutter="0"/>
          <w:pgNumType w:start="1"/>
          <w:cols w:space="708"/>
          <w:docGrid w:linePitch="360"/>
        </w:sectPr>
      </w:pPr>
    </w:p>
    <w:p w:rsidR="00B2172B" w:rsidRDefault="00B2172B" w:rsidP="004077FD">
      <w:pPr>
        <w:spacing w:after="120"/>
        <w:jc w:val="both"/>
      </w:pPr>
    </w:p>
    <w:sectPr w:rsidR="00B2172B" w:rsidSect="00B2172B">
      <w:headerReference w:type="default" r:id="rId9"/>
      <w:type w:val="continuous"/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F66" w:rsidRDefault="001C7F66" w:rsidP="00E4097D">
      <w:pPr>
        <w:spacing w:after="0" w:line="240" w:lineRule="auto"/>
      </w:pPr>
      <w:r>
        <w:separator/>
      </w:r>
    </w:p>
  </w:endnote>
  <w:endnote w:type="continuationSeparator" w:id="0">
    <w:p w:rsidR="001C7F66" w:rsidRDefault="001C7F66" w:rsidP="00E40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F66" w:rsidRDefault="001C7F66" w:rsidP="00E4097D">
      <w:pPr>
        <w:spacing w:after="0" w:line="240" w:lineRule="auto"/>
      </w:pPr>
      <w:r>
        <w:separator/>
      </w:r>
    </w:p>
  </w:footnote>
  <w:footnote w:type="continuationSeparator" w:id="0">
    <w:p w:rsidR="001C7F66" w:rsidRDefault="001C7F66" w:rsidP="00E40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B2172B" w:rsidRPr="00E4097D" w:rsidTr="0065157E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B2172B" w:rsidRPr="00E4097D" w:rsidRDefault="00B2172B" w:rsidP="00E4097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733425" cy="8286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B2172B" w:rsidRPr="00E4097D" w:rsidRDefault="00B2172B" w:rsidP="00E4097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E4097D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B2172B" w:rsidRPr="00E4097D" w:rsidRDefault="00B2172B" w:rsidP="00E4097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E4097D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B2172B" w:rsidRPr="00E4097D" w:rsidRDefault="00B2172B" w:rsidP="00E4097D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4097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Turvo/SP</w:t>
          </w:r>
        </w:p>
        <w:p w:rsidR="00B2172B" w:rsidRPr="00E4097D" w:rsidRDefault="00B2172B" w:rsidP="00E4097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E4097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E4097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E4097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B2172B" w:rsidRPr="00E4097D" w:rsidRDefault="00B2172B" w:rsidP="00E4097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E4097D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B2172B" w:rsidRPr="00E4097D" w:rsidRDefault="00B2172B" w:rsidP="00E4097D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E4097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B2172B" w:rsidRDefault="00B2172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A25D58" w:rsidRPr="00E4097D" w:rsidTr="0065157E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A25D58" w:rsidRPr="00E4097D" w:rsidRDefault="00A25D58" w:rsidP="00E4097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A25D58" w:rsidRPr="00E4097D" w:rsidRDefault="00A25D58" w:rsidP="00E4097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E4097D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A25D58" w:rsidRPr="00E4097D" w:rsidRDefault="00A25D58" w:rsidP="00E4097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E4097D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A25D58" w:rsidRPr="00E4097D" w:rsidRDefault="00A25D58" w:rsidP="00E4097D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4097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Turvo/SP</w:t>
          </w:r>
        </w:p>
        <w:p w:rsidR="00A25D58" w:rsidRPr="00E4097D" w:rsidRDefault="00A25D58" w:rsidP="00E4097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E4097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E4097D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E4097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A25D58" w:rsidRPr="00E4097D" w:rsidRDefault="00A25D58" w:rsidP="00E4097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E4097D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A25D58" w:rsidRPr="00E4097D" w:rsidRDefault="00A25D58" w:rsidP="00E4097D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E4097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A25D58" w:rsidRDefault="00A25D5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60A07"/>
    <w:multiLevelType w:val="hybridMultilevel"/>
    <w:tmpl w:val="2494C93E"/>
    <w:lvl w:ilvl="0" w:tplc="9B1AB180">
      <w:start w:val="9"/>
      <w:numFmt w:val="lowerLetter"/>
      <w:lvlText w:val="%1)"/>
      <w:lvlJc w:val="left"/>
      <w:pPr>
        <w:ind w:left="4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80" w:hanging="360"/>
      </w:pPr>
    </w:lvl>
    <w:lvl w:ilvl="2" w:tplc="0416001B" w:tentative="1">
      <w:start w:val="1"/>
      <w:numFmt w:val="lowerRoman"/>
      <w:lvlText w:val="%3."/>
      <w:lvlJc w:val="right"/>
      <w:pPr>
        <w:ind w:left="1900" w:hanging="180"/>
      </w:pPr>
    </w:lvl>
    <w:lvl w:ilvl="3" w:tplc="0416000F" w:tentative="1">
      <w:start w:val="1"/>
      <w:numFmt w:val="decimal"/>
      <w:lvlText w:val="%4."/>
      <w:lvlJc w:val="left"/>
      <w:pPr>
        <w:ind w:left="2620" w:hanging="360"/>
      </w:pPr>
    </w:lvl>
    <w:lvl w:ilvl="4" w:tplc="04160019" w:tentative="1">
      <w:start w:val="1"/>
      <w:numFmt w:val="lowerLetter"/>
      <w:lvlText w:val="%5."/>
      <w:lvlJc w:val="left"/>
      <w:pPr>
        <w:ind w:left="3340" w:hanging="360"/>
      </w:pPr>
    </w:lvl>
    <w:lvl w:ilvl="5" w:tplc="0416001B" w:tentative="1">
      <w:start w:val="1"/>
      <w:numFmt w:val="lowerRoman"/>
      <w:lvlText w:val="%6."/>
      <w:lvlJc w:val="right"/>
      <w:pPr>
        <w:ind w:left="4060" w:hanging="180"/>
      </w:pPr>
    </w:lvl>
    <w:lvl w:ilvl="6" w:tplc="0416000F" w:tentative="1">
      <w:start w:val="1"/>
      <w:numFmt w:val="decimal"/>
      <w:lvlText w:val="%7."/>
      <w:lvlJc w:val="left"/>
      <w:pPr>
        <w:ind w:left="4780" w:hanging="360"/>
      </w:pPr>
    </w:lvl>
    <w:lvl w:ilvl="7" w:tplc="04160019" w:tentative="1">
      <w:start w:val="1"/>
      <w:numFmt w:val="lowerLetter"/>
      <w:lvlText w:val="%8."/>
      <w:lvlJc w:val="left"/>
      <w:pPr>
        <w:ind w:left="5500" w:hanging="360"/>
      </w:pPr>
    </w:lvl>
    <w:lvl w:ilvl="8" w:tplc="0416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97D"/>
    <w:rsid w:val="001C7F66"/>
    <w:rsid w:val="00304944"/>
    <w:rsid w:val="004077FD"/>
    <w:rsid w:val="004A65D4"/>
    <w:rsid w:val="0065157E"/>
    <w:rsid w:val="00677DE8"/>
    <w:rsid w:val="006C53AC"/>
    <w:rsid w:val="00932C1E"/>
    <w:rsid w:val="00954BE0"/>
    <w:rsid w:val="00A25D58"/>
    <w:rsid w:val="00B2172B"/>
    <w:rsid w:val="00CB794C"/>
    <w:rsid w:val="00D8219D"/>
    <w:rsid w:val="00E4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09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097D"/>
  </w:style>
  <w:style w:type="paragraph" w:styleId="Rodap">
    <w:name w:val="footer"/>
    <w:basedOn w:val="Normal"/>
    <w:link w:val="RodapChar"/>
    <w:uiPriority w:val="99"/>
    <w:unhideWhenUsed/>
    <w:rsid w:val="00E409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097D"/>
  </w:style>
  <w:style w:type="paragraph" w:styleId="Textodebalo">
    <w:name w:val="Balloon Text"/>
    <w:basedOn w:val="Normal"/>
    <w:link w:val="TextodebaloChar"/>
    <w:uiPriority w:val="99"/>
    <w:semiHidden/>
    <w:unhideWhenUsed/>
    <w:rsid w:val="00E4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09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07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09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097D"/>
  </w:style>
  <w:style w:type="paragraph" w:styleId="Rodap">
    <w:name w:val="footer"/>
    <w:basedOn w:val="Normal"/>
    <w:link w:val="RodapChar"/>
    <w:uiPriority w:val="99"/>
    <w:unhideWhenUsed/>
    <w:rsid w:val="00E409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097D"/>
  </w:style>
  <w:style w:type="paragraph" w:styleId="Textodebalo">
    <w:name w:val="Balloon Text"/>
    <w:basedOn w:val="Normal"/>
    <w:link w:val="TextodebaloChar"/>
    <w:uiPriority w:val="99"/>
    <w:semiHidden/>
    <w:unhideWhenUsed/>
    <w:rsid w:val="00E4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09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07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3225</Words>
  <Characters>17418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Twonay 74</cp:lastModifiedBy>
  <cp:revision>1</cp:revision>
  <dcterms:created xsi:type="dcterms:W3CDTF">2022-01-11T11:19:00Z</dcterms:created>
  <dcterms:modified xsi:type="dcterms:W3CDTF">2022-01-11T11:20:00Z</dcterms:modified>
</cp:coreProperties>
</file>